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Instructional Technology Across the Curriculum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F302E1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0209DF">
              <w:rPr>
                <w:b/>
                <w:sz w:val="24"/>
              </w:rPr>
              <w:t>1/21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726E0E">
              <w:rPr>
                <w:b/>
                <w:sz w:val="24"/>
              </w:rPr>
              <w:t>4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:00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:30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0209DF" w:rsidP="000209DF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D07198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C93449" w:rsidRPr="00C93449">
              <w:rPr>
                <w:sz w:val="22"/>
                <w:szCs w:val="22"/>
              </w:rPr>
              <w:t>Alex Azima</w:t>
            </w:r>
            <w:r w:rsidR="00C93449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>James Bender, 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D07198">
              <w:rPr>
                <w:sz w:val="22"/>
                <w:szCs w:val="22"/>
              </w:rPr>
              <w:t xml:space="preserve">Khallai Taylor, </w:t>
            </w:r>
            <w:bookmarkStart w:id="1" w:name="_GoBack"/>
            <w:bookmarkEnd w:id="1"/>
            <w:r w:rsidR="00897D42">
              <w:rPr>
                <w:sz w:val="22"/>
                <w:szCs w:val="22"/>
              </w:rPr>
              <w:t>Peter Tascarella, John Thommen</w:t>
            </w:r>
            <w:r w:rsidR="00E84E81">
              <w:rPr>
                <w:sz w:val="22"/>
                <w:szCs w:val="22"/>
              </w:rPr>
              <w:t xml:space="preserve">, </w:t>
            </w:r>
            <w:r w:rsidR="00D07198">
              <w:rPr>
                <w:sz w:val="22"/>
                <w:szCs w:val="22"/>
              </w:rPr>
              <w:t xml:space="preserve">Todd Troutman, </w:t>
            </w:r>
            <w:r w:rsidR="00E84E81">
              <w:rPr>
                <w:sz w:val="22"/>
                <w:szCs w:val="22"/>
              </w:rPr>
              <w:t>Evan Yamanishi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51668C" w:rsidRDefault="0051668C" w:rsidP="0051668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AUP Review</w:t>
            </w:r>
          </w:p>
          <w:p w:rsidR="005B63D3" w:rsidRDefault="005B63D3" w:rsidP="0051668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Online class times in schedule book</w:t>
            </w:r>
          </w:p>
          <w:p w:rsidR="0051668C" w:rsidRDefault="0051668C" w:rsidP="0051668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Lynda.com Licenses</w:t>
            </w:r>
          </w:p>
          <w:p w:rsidR="00E84E81" w:rsidRPr="003D2A6E" w:rsidRDefault="00E84E81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5B63D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3D3" w:rsidRDefault="005B63D3" w:rsidP="00E84E81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ITS Media Services presentation on upcoming </w:t>
            </w:r>
            <w:r w:rsidRPr="005B63D3">
              <w:rPr>
                <w:rFonts w:asciiTheme="majorHAnsi" w:hAnsiTheme="majorHAnsi"/>
                <w:sz w:val="24"/>
                <w:szCs w:val="24"/>
              </w:rPr>
              <w:t>classroom upgrades, use of wireless technology and creation of a sandbox to pilot new initiatives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3D3" w:rsidRDefault="005B63D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Paul Price</w:t>
            </w: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E84E81" w:rsidP="00E84E81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  <w:r w:rsidR="000209DF">
              <w:rPr>
                <w:rFonts w:asciiTheme="majorHAnsi" w:hAnsiTheme="majorHAnsi"/>
                <w:sz w:val="24"/>
                <w:szCs w:val="24"/>
              </w:rPr>
              <w:t xml:space="preserve"> (continue discussion)</w:t>
            </w:r>
          </w:p>
          <w:p w:rsidR="00E84E81" w:rsidRDefault="00E84E81" w:rsidP="00E84E81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E84E81" w:rsidRDefault="00E84E81" w:rsidP="00E84E81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402720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Ed</w:t>
            </w:r>
            <w:r w:rsidR="005B63D3">
              <w:rPr>
                <w:rFonts w:asciiTheme="majorHAnsi" w:hAnsiTheme="majorHAnsi"/>
                <w:sz w:val="24"/>
                <w:szCs w:val="24"/>
              </w:rPr>
              <w:t xml:space="preserve"> Suniga</w:t>
            </w:r>
          </w:p>
        </w:tc>
      </w:tr>
      <w:tr w:rsidR="00A939DE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39DE" w:rsidRDefault="00A939D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 Server</w:t>
            </w:r>
          </w:p>
          <w:p w:rsidR="00A939DE" w:rsidRDefault="00A939D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A939DE" w:rsidRPr="003D2A6E" w:rsidRDefault="00A939D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39DE" w:rsidRPr="003D2A6E" w:rsidRDefault="00AF6D16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0209DF" w:rsidP="005B63D3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>Fri, Dec 19 or Jan 16, 9-10:30am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CE" w:rsidRDefault="00461DCE" w:rsidP="00C640CF">
      <w:r>
        <w:separator/>
      </w:r>
    </w:p>
  </w:endnote>
  <w:endnote w:type="continuationSeparator" w:id="0">
    <w:p w:rsidR="00461DCE" w:rsidRDefault="00461DC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198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CE" w:rsidRDefault="00461DCE" w:rsidP="00C640CF">
      <w:r>
        <w:separator/>
      </w:r>
    </w:p>
  </w:footnote>
  <w:footnote w:type="continuationSeparator" w:id="0">
    <w:p w:rsidR="00461DCE" w:rsidRDefault="00461DC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F0C78"/>
    <w:rsid w:val="000F6D7E"/>
    <w:rsid w:val="00111267"/>
    <w:rsid w:val="0011587D"/>
    <w:rsid w:val="00115F06"/>
    <w:rsid w:val="001175C2"/>
    <w:rsid w:val="00117719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468E9"/>
    <w:rsid w:val="00352FBD"/>
    <w:rsid w:val="0038425E"/>
    <w:rsid w:val="00395FA5"/>
    <w:rsid w:val="003B5287"/>
    <w:rsid w:val="003B686E"/>
    <w:rsid w:val="003D2A6E"/>
    <w:rsid w:val="003D318F"/>
    <w:rsid w:val="003E5550"/>
    <w:rsid w:val="003E6F8C"/>
    <w:rsid w:val="003E7C8E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66AE"/>
    <w:rsid w:val="00581496"/>
    <w:rsid w:val="0058237A"/>
    <w:rsid w:val="005942E2"/>
    <w:rsid w:val="005A5177"/>
    <w:rsid w:val="005B63D3"/>
    <w:rsid w:val="005D5534"/>
    <w:rsid w:val="005E02A5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7E06"/>
    <w:rsid w:val="00BC09B5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1937"/>
    <w:rsid w:val="00F72810"/>
    <w:rsid w:val="00F7546A"/>
    <w:rsid w:val="00F85C05"/>
    <w:rsid w:val="00F9463B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3</cp:revision>
  <cp:lastPrinted>2014-01-13T16:48:00Z</cp:lastPrinted>
  <dcterms:created xsi:type="dcterms:W3CDTF">2014-11-17T17:32:00Z</dcterms:created>
  <dcterms:modified xsi:type="dcterms:W3CDTF">2014-11-21T12:15:00Z</dcterms:modified>
</cp:coreProperties>
</file>