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6113" w14:textId="258F6C3B" w:rsidR="00EE3FA4" w:rsidRDefault="00EE3FA4" w:rsidP="00F76D7E">
      <w:pPr>
        <w:pStyle w:val="Heading1"/>
        <w:spacing w:before="0"/>
        <w:rPr>
          <w:rFonts w:asciiTheme="minorHAnsi" w:hAnsiTheme="minorHAnsi" w:cstheme="minorHAnsi"/>
          <w:sz w:val="36"/>
        </w:rPr>
      </w:pPr>
      <w:r>
        <w:rPr>
          <w:noProof/>
        </w:rPr>
        <w:drawing>
          <wp:inline distT="0" distB="0" distL="0" distR="0" wp14:anchorId="0A37DC7E" wp14:editId="1C128513">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bookmarkStart w:id="0" w:name="_GoBack"/>
      <w:bookmarkEnd w:id="0"/>
    </w:p>
    <w:p w14:paraId="0AFB2ED7" w14:textId="5A4873A5" w:rsidR="00F76D7E" w:rsidRPr="007802C1" w:rsidRDefault="00F76D7E" w:rsidP="00F76D7E">
      <w:pPr>
        <w:pStyle w:val="Heading1"/>
        <w:spacing w:before="0"/>
        <w:rPr>
          <w:rFonts w:asciiTheme="minorHAnsi" w:hAnsiTheme="minorHAnsi" w:cstheme="minorHAnsi"/>
          <w:sz w:val="36"/>
        </w:rPr>
      </w:pPr>
      <w:r w:rsidRPr="007802C1">
        <w:rPr>
          <w:rFonts w:asciiTheme="minorHAnsi" w:hAnsiTheme="minorHAnsi" w:cstheme="minorHAnsi"/>
          <w:sz w:val="36"/>
        </w:rPr>
        <w:t>Academic Senate</w:t>
      </w:r>
    </w:p>
    <w:p w14:paraId="6140ACF8" w14:textId="60FF3B04" w:rsidR="00F76D7E" w:rsidRPr="007802C1" w:rsidRDefault="00F76D7E" w:rsidP="00F76D7E">
      <w:pPr>
        <w:pStyle w:val="Title"/>
        <w:jc w:val="center"/>
        <w:rPr>
          <w:rFonts w:asciiTheme="minorHAnsi" w:hAnsiTheme="minorHAnsi" w:cstheme="minorHAnsi"/>
          <w:b/>
          <w:sz w:val="40"/>
          <w:szCs w:val="40"/>
        </w:rPr>
      </w:pPr>
      <w:r w:rsidRPr="007802C1">
        <w:rPr>
          <w:rFonts w:asciiTheme="minorHAnsi" w:hAnsiTheme="minorHAnsi" w:cstheme="minorHAnsi"/>
          <w:b/>
          <w:sz w:val="40"/>
          <w:szCs w:val="40"/>
        </w:rPr>
        <w:t>Student Advisory Committee (SAC)</w:t>
      </w:r>
      <w:r w:rsidR="006E6D16">
        <w:rPr>
          <w:rFonts w:asciiTheme="minorHAnsi" w:hAnsiTheme="minorHAnsi" w:cstheme="minorHAnsi"/>
          <w:b/>
          <w:sz w:val="40"/>
          <w:szCs w:val="40"/>
        </w:rPr>
        <w:t xml:space="preserve"> </w:t>
      </w:r>
      <w:r w:rsidR="00EF1958">
        <w:rPr>
          <w:rFonts w:asciiTheme="minorHAnsi" w:hAnsiTheme="minorHAnsi" w:cstheme="minorHAnsi"/>
          <w:b/>
          <w:sz w:val="40"/>
          <w:szCs w:val="40"/>
        </w:rPr>
        <w:t>Meeting Minutes</w:t>
      </w:r>
    </w:p>
    <w:p w14:paraId="09388F26" w14:textId="2E2B9EE1" w:rsidR="00F76D7E" w:rsidRPr="007802C1" w:rsidRDefault="00263FAD" w:rsidP="00F76D7E">
      <w:pPr>
        <w:pStyle w:val="Heading2"/>
        <w:jc w:val="center"/>
        <w:rPr>
          <w:rFonts w:asciiTheme="minorHAnsi" w:eastAsia="Times New Roman" w:hAnsiTheme="minorHAnsi"/>
          <w:sz w:val="26"/>
          <w:bdr w:val="none" w:sz="0" w:space="0" w:color="auto" w:frame="1"/>
        </w:rPr>
      </w:pPr>
      <w:r>
        <w:rPr>
          <w:rFonts w:asciiTheme="minorHAnsi" w:eastAsia="Times New Roman" w:hAnsiTheme="minorHAnsi"/>
          <w:sz w:val="26"/>
          <w:bdr w:val="none" w:sz="0" w:space="0" w:color="auto" w:frame="1"/>
        </w:rPr>
        <w:t xml:space="preserve">November 4, </w:t>
      </w:r>
      <w:r w:rsidR="00F76D7E">
        <w:rPr>
          <w:rFonts w:asciiTheme="minorHAnsi" w:eastAsia="Times New Roman" w:hAnsiTheme="minorHAnsi"/>
          <w:sz w:val="26"/>
          <w:bdr w:val="none" w:sz="0" w:space="0" w:color="auto" w:frame="1"/>
        </w:rPr>
        <w:t>2021</w:t>
      </w:r>
      <w:r w:rsidR="00F76D7E" w:rsidRPr="007802C1">
        <w:rPr>
          <w:rFonts w:asciiTheme="minorHAnsi" w:eastAsia="Times New Roman" w:hAnsiTheme="minorHAnsi"/>
          <w:sz w:val="26"/>
          <w:bdr w:val="none" w:sz="0" w:space="0" w:color="auto" w:frame="1"/>
        </w:rPr>
        <w:t xml:space="preserve"> </w:t>
      </w:r>
    </w:p>
    <w:p w14:paraId="59D84B3E" w14:textId="77777777" w:rsidR="00F76D7E" w:rsidRPr="007802C1" w:rsidRDefault="00F76D7E" w:rsidP="00F76D7E">
      <w:pPr>
        <w:shd w:val="clear" w:color="auto" w:fill="FFFFFF"/>
        <w:jc w:val="center"/>
        <w:textAlignment w:val="baseline"/>
        <w:rPr>
          <w:rFonts w:eastAsia="Times New Roman" w:cstheme="minorHAnsi"/>
          <w:color w:val="201F1E"/>
          <w:bdr w:val="none" w:sz="0" w:space="0" w:color="auto" w:frame="1"/>
        </w:rPr>
      </w:pPr>
    </w:p>
    <w:p w14:paraId="59CB6A54" w14:textId="7BFA664E" w:rsidR="00F76D7E" w:rsidRPr="007802C1" w:rsidRDefault="00F76D7E" w:rsidP="00F76D7E">
      <w:pPr>
        <w:rPr>
          <w:bdr w:val="none" w:sz="0" w:space="0" w:color="auto" w:frame="1"/>
        </w:rPr>
      </w:pPr>
      <w:r w:rsidRPr="007802C1">
        <w:rPr>
          <w:bdr w:val="none" w:sz="0" w:space="0" w:color="auto" w:frame="1"/>
        </w:rPr>
        <w:t xml:space="preserve">The Academic Senate Student Advisory </w:t>
      </w:r>
      <w:r w:rsidR="00EF1958">
        <w:rPr>
          <w:bdr w:val="none" w:sz="0" w:space="0" w:color="auto" w:frame="1"/>
        </w:rPr>
        <w:t>Committee (SAC) met</w:t>
      </w:r>
      <w:r w:rsidRPr="007802C1">
        <w:rPr>
          <w:bdr w:val="none" w:sz="0" w:space="0" w:color="auto" w:frame="1"/>
        </w:rPr>
        <w:t xml:space="preserve"> via WebEx on </w:t>
      </w:r>
      <w:r w:rsidR="007F0E2B">
        <w:rPr>
          <w:bdr w:val="none" w:sz="0" w:space="0" w:color="auto" w:frame="1"/>
        </w:rPr>
        <w:t>November 4</w:t>
      </w:r>
      <w:r>
        <w:rPr>
          <w:bdr w:val="none" w:sz="0" w:space="0" w:color="auto" w:frame="1"/>
        </w:rPr>
        <w:t xml:space="preserve">, 2021, </w:t>
      </w:r>
      <w:r w:rsidRPr="007802C1">
        <w:rPr>
          <w:bdr w:val="none" w:sz="0" w:space="0" w:color="auto" w:frame="1"/>
        </w:rPr>
        <w:t>1</w:t>
      </w:r>
      <w:r w:rsidR="007F0E2B">
        <w:rPr>
          <w:bdr w:val="none" w:sz="0" w:space="0" w:color="auto" w:frame="1"/>
        </w:rPr>
        <w:t xml:space="preserve">1:30 a.m. to 12:30 p.m. </w:t>
      </w:r>
      <w:r w:rsidRPr="007802C1">
        <w:rPr>
          <w:bdr w:val="none" w:sz="0" w:space="0" w:color="auto" w:frame="1"/>
        </w:rPr>
        <w:t xml:space="preserve"> </w:t>
      </w:r>
    </w:p>
    <w:p w14:paraId="6BBB0C6D" w14:textId="77777777" w:rsidR="00F76D7E" w:rsidRPr="007802C1" w:rsidRDefault="00F76D7E" w:rsidP="00F76D7E">
      <w:pPr>
        <w:rPr>
          <w:bdr w:val="none" w:sz="0" w:space="0" w:color="auto" w:frame="1"/>
        </w:rPr>
      </w:pPr>
    </w:p>
    <w:p w14:paraId="01D8B1BB" w14:textId="77777777" w:rsidR="0019740A" w:rsidRDefault="00F76D7E" w:rsidP="00F76D7E">
      <w:pPr>
        <w:rPr>
          <w:bdr w:val="none" w:sz="0" w:space="0" w:color="auto" w:frame="1"/>
        </w:rPr>
      </w:pPr>
      <w:r w:rsidRPr="00A77FD2">
        <w:rPr>
          <w:b/>
          <w:bdr w:val="none" w:sz="0" w:space="0" w:color="auto" w:frame="1"/>
        </w:rPr>
        <w:t>Members present:</w:t>
      </w:r>
      <w:r w:rsidRPr="007802C1">
        <w:rPr>
          <w:bdr w:val="none" w:sz="0" w:space="0" w:color="auto" w:frame="1"/>
        </w:rPr>
        <w:t xml:space="preserve"> Veronica Wilkerson Johnson (Chairperson), Fran Krempasky (Technology Sub-Committee Chair),</w:t>
      </w:r>
      <w:r w:rsidR="00902BB0">
        <w:rPr>
          <w:bdr w:val="none" w:sz="0" w:space="0" w:color="auto" w:frame="1"/>
        </w:rPr>
        <w:t xml:space="preserve"> </w:t>
      </w:r>
      <w:r w:rsidR="00902BB0" w:rsidRPr="007802C1">
        <w:rPr>
          <w:bdr w:val="none" w:sz="0" w:space="0" w:color="auto" w:frame="1"/>
        </w:rPr>
        <w:t>Samantha Wigard</w:t>
      </w:r>
      <w:r w:rsidRPr="007802C1">
        <w:rPr>
          <w:bdr w:val="none" w:sz="0" w:space="0" w:color="auto" w:frame="1"/>
        </w:rPr>
        <w:t xml:space="preserve">, Alex Azima, </w:t>
      </w:r>
      <w:r w:rsidR="00213724" w:rsidRPr="007802C1">
        <w:rPr>
          <w:bdr w:val="none" w:sz="0" w:space="0" w:color="auto" w:frame="1"/>
        </w:rPr>
        <w:t xml:space="preserve">Ashlee Stokes, </w:t>
      </w:r>
      <w:r w:rsidR="00902BB0">
        <w:rPr>
          <w:bdr w:val="none" w:sz="0" w:space="0" w:color="auto" w:frame="1"/>
        </w:rPr>
        <w:t>Bruce Mackley</w:t>
      </w:r>
      <w:r w:rsidR="00452381">
        <w:rPr>
          <w:bdr w:val="none" w:sz="0" w:space="0" w:color="auto" w:frame="1"/>
        </w:rPr>
        <w:t xml:space="preserve">, </w:t>
      </w:r>
      <w:r w:rsidR="00213724">
        <w:rPr>
          <w:bdr w:val="none" w:sz="0" w:space="0" w:color="auto" w:frame="1"/>
        </w:rPr>
        <w:t>and</w:t>
      </w:r>
      <w:r w:rsidRPr="007802C1">
        <w:rPr>
          <w:bdr w:val="none" w:sz="0" w:space="0" w:color="auto" w:frame="1"/>
        </w:rPr>
        <w:t xml:space="preserve"> </w:t>
      </w:r>
      <w:r w:rsidR="0019740A">
        <w:rPr>
          <w:bdr w:val="none" w:sz="0" w:space="0" w:color="auto" w:frame="1"/>
        </w:rPr>
        <w:t>Joann Silsby</w:t>
      </w:r>
      <w:r w:rsidR="00902BB0">
        <w:rPr>
          <w:bdr w:val="none" w:sz="0" w:space="0" w:color="auto" w:frame="1"/>
        </w:rPr>
        <w:t xml:space="preserve">, Linda Hamlin, Louise Rabidoux, and </w:t>
      </w:r>
      <w:r w:rsidR="00902BB0" w:rsidRPr="007802C1">
        <w:rPr>
          <w:bdr w:val="none" w:sz="0" w:space="0" w:color="auto" w:frame="1"/>
        </w:rPr>
        <w:t>Amalia Gonzales</w:t>
      </w:r>
      <w:r w:rsidR="00902BB0">
        <w:rPr>
          <w:bdr w:val="none" w:sz="0" w:space="0" w:color="auto" w:frame="1"/>
        </w:rPr>
        <w:t xml:space="preserve"> and Summer </w:t>
      </w:r>
      <w:r w:rsidR="00385D52">
        <w:rPr>
          <w:bdr w:val="none" w:sz="0" w:space="0" w:color="auto" w:frame="1"/>
        </w:rPr>
        <w:t>Gilliam</w:t>
      </w:r>
      <w:r w:rsidR="00902BB0">
        <w:rPr>
          <w:bdr w:val="none" w:sz="0" w:space="0" w:color="auto" w:frame="1"/>
        </w:rPr>
        <w:t xml:space="preserve"> </w:t>
      </w:r>
      <w:r w:rsidR="00902BB0" w:rsidRPr="007802C1">
        <w:rPr>
          <w:bdr w:val="none" w:sz="0" w:space="0" w:color="auto" w:frame="1"/>
        </w:rPr>
        <w:t>(Student Senator</w:t>
      </w:r>
      <w:r w:rsidR="00902BB0">
        <w:rPr>
          <w:bdr w:val="none" w:sz="0" w:space="0" w:color="auto" w:frame="1"/>
        </w:rPr>
        <w:t>s</w:t>
      </w:r>
      <w:r w:rsidR="00902BB0" w:rsidRPr="007802C1">
        <w:rPr>
          <w:bdr w:val="none" w:sz="0" w:space="0" w:color="auto" w:frame="1"/>
        </w:rPr>
        <w:t>).</w:t>
      </w:r>
    </w:p>
    <w:p w14:paraId="7126F76C" w14:textId="77777777" w:rsidR="00F76D7E" w:rsidRDefault="00F76D7E" w:rsidP="00F76D7E">
      <w:pPr>
        <w:rPr>
          <w:bdr w:val="none" w:sz="0" w:space="0" w:color="auto" w:frame="1"/>
        </w:rPr>
      </w:pPr>
      <w:r w:rsidRPr="007802C1">
        <w:rPr>
          <w:bdr w:val="none" w:sz="0" w:space="0" w:color="auto" w:frame="1"/>
        </w:rPr>
        <w:t xml:space="preserve">Absent: </w:t>
      </w:r>
      <w:r w:rsidR="00902BB0">
        <w:rPr>
          <w:bdr w:val="none" w:sz="0" w:space="0" w:color="auto" w:frame="1"/>
        </w:rPr>
        <w:t xml:space="preserve">Dean </w:t>
      </w:r>
      <w:r w:rsidR="00902BB0" w:rsidRPr="007802C1">
        <w:rPr>
          <w:bdr w:val="none" w:sz="0" w:space="0" w:color="auto" w:frame="1"/>
        </w:rPr>
        <w:t>Ronda Miller</w:t>
      </w:r>
      <w:r w:rsidR="00902BB0">
        <w:rPr>
          <w:bdr w:val="none" w:sz="0" w:space="0" w:color="auto" w:frame="1"/>
        </w:rPr>
        <w:t xml:space="preserve">, </w:t>
      </w:r>
      <w:r w:rsidR="00213724">
        <w:rPr>
          <w:bdr w:val="none" w:sz="0" w:space="0" w:color="auto" w:frame="1"/>
        </w:rPr>
        <w:t>Jess Stevens</w:t>
      </w:r>
      <w:r w:rsidR="0019740A">
        <w:rPr>
          <w:bdr w:val="none" w:sz="0" w:space="0" w:color="auto" w:frame="1"/>
        </w:rPr>
        <w:t xml:space="preserve">, and </w:t>
      </w:r>
      <w:r w:rsidR="00385D52">
        <w:rPr>
          <w:bdr w:val="none" w:sz="0" w:space="0" w:color="auto" w:frame="1"/>
        </w:rPr>
        <w:t>Mark Stevens</w:t>
      </w:r>
    </w:p>
    <w:p w14:paraId="7EEED5AE" w14:textId="77777777" w:rsidR="00213724" w:rsidRPr="007802C1" w:rsidRDefault="00213724" w:rsidP="00F76D7E">
      <w:pPr>
        <w:rPr>
          <w:rFonts w:cstheme="minorHAnsi"/>
        </w:rPr>
      </w:pPr>
    </w:p>
    <w:p w14:paraId="2B887743" w14:textId="77777777" w:rsidR="00F76D7E" w:rsidRPr="007802C1" w:rsidRDefault="00F76D7E" w:rsidP="00F76D7E">
      <w:pPr>
        <w:rPr>
          <w:rFonts w:eastAsia="Times New Roman" w:cstheme="minorHAnsi"/>
          <w:color w:val="201F1E"/>
          <w:bdr w:val="none" w:sz="0" w:space="0" w:color="auto" w:frame="1"/>
        </w:rPr>
      </w:pPr>
      <w:r w:rsidRPr="007802C1">
        <w:rPr>
          <w:rFonts w:eastAsia="Times New Roman" w:cstheme="minorHAnsi"/>
          <w:color w:val="201F1E"/>
          <w:bdr w:val="none" w:sz="0" w:space="0" w:color="auto" w:frame="1"/>
        </w:rPr>
        <w:t xml:space="preserve">The </w:t>
      </w:r>
      <w:r w:rsidR="00FB2124">
        <w:rPr>
          <w:rFonts w:eastAsia="Times New Roman" w:cstheme="minorHAnsi"/>
          <w:color w:val="201F1E"/>
          <w:bdr w:val="none" w:sz="0" w:space="0" w:color="auto" w:frame="1"/>
        </w:rPr>
        <w:t>1</w:t>
      </w:r>
      <w:r w:rsidR="00385D52">
        <w:rPr>
          <w:rFonts w:eastAsia="Times New Roman" w:cstheme="minorHAnsi"/>
          <w:color w:val="201F1E"/>
          <w:bdr w:val="none" w:sz="0" w:space="0" w:color="auto" w:frame="1"/>
        </w:rPr>
        <w:t>1</w:t>
      </w:r>
      <w:r w:rsidRPr="007802C1">
        <w:rPr>
          <w:rFonts w:eastAsia="Times New Roman" w:cstheme="minorHAnsi"/>
          <w:color w:val="201F1E"/>
          <w:bdr w:val="none" w:sz="0" w:space="0" w:color="auto" w:frame="1"/>
        </w:rPr>
        <w:t>/</w:t>
      </w:r>
      <w:r w:rsidR="00385D52">
        <w:rPr>
          <w:rFonts w:eastAsia="Times New Roman" w:cstheme="minorHAnsi"/>
          <w:color w:val="201F1E"/>
          <w:bdr w:val="none" w:sz="0" w:space="0" w:color="auto" w:frame="1"/>
        </w:rPr>
        <w:t>04</w:t>
      </w:r>
      <w:r w:rsidRPr="007802C1">
        <w:rPr>
          <w:rFonts w:eastAsia="Times New Roman" w:cstheme="minorHAnsi"/>
          <w:color w:val="201F1E"/>
          <w:bdr w:val="none" w:sz="0" w:space="0" w:color="auto" w:frame="1"/>
        </w:rPr>
        <w:t>/21 SAC Committee highlights are as follows, Minutes provided by Senator Joann Silsby</w:t>
      </w:r>
      <w:r w:rsidR="00385D52">
        <w:rPr>
          <w:rFonts w:eastAsia="Times New Roman" w:cstheme="minorHAnsi"/>
          <w:color w:val="201F1E"/>
          <w:bdr w:val="none" w:sz="0" w:space="0" w:color="auto" w:frame="1"/>
        </w:rPr>
        <w:t xml:space="preserve"> and Fran Krempasky</w:t>
      </w:r>
      <w:r w:rsidRPr="007802C1">
        <w:rPr>
          <w:rFonts w:eastAsia="Times New Roman" w:cstheme="minorHAnsi"/>
          <w:color w:val="201F1E"/>
          <w:bdr w:val="none" w:sz="0" w:space="0" w:color="auto" w:frame="1"/>
        </w:rPr>
        <w:t xml:space="preserve">. </w:t>
      </w:r>
    </w:p>
    <w:p w14:paraId="2D541357" w14:textId="77777777" w:rsidR="00F76D7E" w:rsidRDefault="00F76D7E" w:rsidP="00F76D7E">
      <w:pPr>
        <w:rPr>
          <w:rFonts w:cstheme="minorHAnsi"/>
          <w:sz w:val="26"/>
          <w:szCs w:val="26"/>
        </w:rPr>
      </w:pPr>
    </w:p>
    <w:p w14:paraId="0D76CDD2" w14:textId="059FCC8E" w:rsidR="0070551F" w:rsidRPr="0070551F" w:rsidRDefault="00EF1958" w:rsidP="0070551F">
      <w:pPr>
        <w:pStyle w:val="ListParagraph"/>
        <w:numPr>
          <w:ilvl w:val="0"/>
          <w:numId w:val="13"/>
        </w:numPr>
        <w:rPr>
          <w:rFonts w:cstheme="minorHAnsi"/>
          <w:b/>
          <w:sz w:val="26"/>
          <w:szCs w:val="26"/>
        </w:rPr>
      </w:pPr>
      <w:r>
        <w:rPr>
          <w:rFonts w:cstheme="minorHAnsi"/>
          <w:b/>
          <w:sz w:val="26"/>
          <w:szCs w:val="26"/>
        </w:rPr>
        <w:t>Veronica Wilkerson Johnson welcomed</w:t>
      </w:r>
      <w:r w:rsidR="0070551F" w:rsidRPr="0070551F">
        <w:rPr>
          <w:rFonts w:cstheme="minorHAnsi"/>
          <w:b/>
          <w:sz w:val="26"/>
          <w:szCs w:val="26"/>
        </w:rPr>
        <w:t xml:space="preserve"> Linda Hamlin, Director of eLearning</w:t>
      </w:r>
      <w:r>
        <w:rPr>
          <w:rFonts w:cstheme="minorHAnsi"/>
          <w:b/>
          <w:sz w:val="26"/>
          <w:szCs w:val="26"/>
        </w:rPr>
        <w:t>, to the SAC Committee.</w:t>
      </w:r>
    </w:p>
    <w:p w14:paraId="21C2A345" w14:textId="77777777" w:rsidR="0070551F" w:rsidRPr="008C5ADB" w:rsidRDefault="0070551F" w:rsidP="0070551F">
      <w:pPr>
        <w:pStyle w:val="Heading3"/>
        <w:keepNext w:val="0"/>
        <w:keepLines w:val="0"/>
        <w:numPr>
          <w:ilvl w:val="0"/>
          <w:numId w:val="14"/>
        </w:numPr>
        <w:rPr>
          <w:szCs w:val="26"/>
        </w:rPr>
      </w:pPr>
      <w:r w:rsidRPr="008C5ADB">
        <w:rPr>
          <w:szCs w:val="26"/>
        </w:rPr>
        <w:t>What eLearning is doing in the way of opportunities for student input</w:t>
      </w:r>
    </w:p>
    <w:p w14:paraId="42FE4776" w14:textId="77777777" w:rsidR="0070551F" w:rsidRDefault="0070551F" w:rsidP="0070551F">
      <w:pPr>
        <w:pStyle w:val="ListParagraph"/>
      </w:pPr>
      <w:r>
        <w:t xml:space="preserve">(1) They will be rolling out “Dialing in with D2L”. </w:t>
      </w:r>
    </w:p>
    <w:p w14:paraId="300858F4" w14:textId="77777777" w:rsidR="000A4A44" w:rsidRDefault="0070551F" w:rsidP="000A4A44">
      <w:pPr>
        <w:pStyle w:val="ListParagraph"/>
        <w:ind w:firstLine="720"/>
      </w:pPr>
      <w:r>
        <w:t>- 1 or 2 minute maximum radio advertisements</w:t>
      </w:r>
    </w:p>
    <w:p w14:paraId="4B494F5F" w14:textId="77777777" w:rsidR="0070551F" w:rsidRDefault="0070551F" w:rsidP="000A4A44">
      <w:pPr>
        <w:pStyle w:val="ListParagraph"/>
        <w:ind w:left="1440"/>
      </w:pPr>
      <w:r>
        <w:t>- Tips and Tricks (such as Tools and 3</w:t>
      </w:r>
      <w:r w:rsidRPr="0070551F">
        <w:rPr>
          <w:vertAlign w:val="superscript"/>
        </w:rPr>
        <w:t>rd</w:t>
      </w:r>
      <w:r>
        <w:t xml:space="preserve"> party programs (30 programs)</w:t>
      </w:r>
    </w:p>
    <w:p w14:paraId="5676DB55" w14:textId="77777777" w:rsidR="000A4A44" w:rsidRDefault="0070551F" w:rsidP="000A4A44">
      <w:pPr>
        <w:ind w:left="720"/>
      </w:pPr>
      <w:r>
        <w:t xml:space="preserve">(2) eLearning </w:t>
      </w:r>
      <w:r w:rsidR="000A4A44">
        <w:t>“</w:t>
      </w:r>
      <w:r>
        <w:t>live</w:t>
      </w:r>
      <w:r w:rsidR="000A4A44">
        <w:t>”</w:t>
      </w:r>
      <w:r>
        <w:t xml:space="preserve"> for students</w:t>
      </w:r>
    </w:p>
    <w:p w14:paraId="28C93455" w14:textId="77777777" w:rsidR="000A4A44" w:rsidRDefault="000A4A44" w:rsidP="000A4A44">
      <w:pPr>
        <w:ind w:left="1440"/>
      </w:pPr>
      <w:r>
        <w:t>- Students can facilitate or have them lead these sessions (less than 30 minutes</w:t>
      </w:r>
      <w:r>
        <w:br/>
        <w:t>  starting 2022. Topics will be on D2L.</w:t>
      </w:r>
    </w:p>
    <w:p w14:paraId="49E95C4C" w14:textId="77777777" w:rsidR="000A4A44" w:rsidRDefault="000A4A44" w:rsidP="000A4A44">
      <w:r>
        <w:tab/>
        <w:t>(3) D2L Announcements</w:t>
      </w:r>
    </w:p>
    <w:p w14:paraId="1886AB06" w14:textId="77777777" w:rsidR="000A4A44" w:rsidRDefault="000A4A44" w:rsidP="000A4A44">
      <w:r>
        <w:tab/>
      </w:r>
      <w:r>
        <w:tab/>
        <w:t>- Students only News Announcements in D2L</w:t>
      </w:r>
    </w:p>
    <w:p w14:paraId="015BCFBD" w14:textId="77777777" w:rsidR="000A4A44" w:rsidRDefault="000A4A44" w:rsidP="000A4A44">
      <w:r>
        <w:tab/>
        <w:t>(4) Student Resource site</w:t>
      </w:r>
    </w:p>
    <w:p w14:paraId="3A3D2EDF" w14:textId="77777777" w:rsidR="000A4A44" w:rsidRDefault="000A4A44" w:rsidP="000A4A44">
      <w:r>
        <w:tab/>
      </w:r>
      <w:r>
        <w:tab/>
        <w:t>- Will be changing the sliders that come across the screen each month.</w:t>
      </w:r>
    </w:p>
    <w:p w14:paraId="583BF71B" w14:textId="77777777" w:rsidR="000A4A44" w:rsidRDefault="000A4A44" w:rsidP="000A4A44">
      <w:r>
        <w:tab/>
      </w:r>
      <w:r>
        <w:tab/>
        <w:t>   If students want to see a different slider, they can let eLearning know.</w:t>
      </w:r>
    </w:p>
    <w:p w14:paraId="0F83A0CD" w14:textId="77777777" w:rsidR="000A4A44" w:rsidRDefault="000A4A44" w:rsidP="000A4A44">
      <w:r>
        <w:tab/>
      </w:r>
      <w:r>
        <w:tab/>
        <w:t>   A slider on how to see your grades in D2L for instance.</w:t>
      </w:r>
    </w:p>
    <w:p w14:paraId="47BC91B8" w14:textId="77777777" w:rsidR="000A4A44" w:rsidRDefault="000A4A44" w:rsidP="000A4A44">
      <w:pPr>
        <w:pStyle w:val="ListParagraph"/>
      </w:pPr>
      <w:r>
        <w:t>(5) Tapping into social media</w:t>
      </w:r>
    </w:p>
    <w:p w14:paraId="282F10FE" w14:textId="77777777" w:rsidR="000A4A44" w:rsidRDefault="000A4A44" w:rsidP="000A4A44">
      <w:pPr>
        <w:pStyle w:val="ListParagraph"/>
      </w:pPr>
      <w:r>
        <w:tab/>
        <w:t>- More than just D2L training. These will be short tips but at the end shows where to</w:t>
      </w:r>
      <w:r>
        <w:br/>
        <w:t>               get more help.</w:t>
      </w:r>
    </w:p>
    <w:p w14:paraId="30ABAF40" w14:textId="77777777" w:rsidR="000A4A44" w:rsidRDefault="000A4A44" w:rsidP="000A4A44">
      <w:pPr>
        <w:pStyle w:val="ListParagraph"/>
      </w:pPr>
      <w:r>
        <w:t xml:space="preserve">(6) How to use the tools in D2L </w:t>
      </w:r>
    </w:p>
    <w:p w14:paraId="456EEEF6" w14:textId="77777777" w:rsidR="000A4A44" w:rsidRDefault="000A4A44" w:rsidP="000A4A44">
      <w:pPr>
        <w:pStyle w:val="ListParagraph"/>
      </w:pPr>
      <w:r>
        <w:tab/>
      </w:r>
      <w:r w:rsidR="00D3029D">
        <w:t xml:space="preserve">- Navigation Bar </w:t>
      </w:r>
    </w:p>
    <w:p w14:paraId="4BD21C7F" w14:textId="77777777" w:rsidR="00D3029D" w:rsidRDefault="00D3029D" w:rsidP="000A4A44">
      <w:pPr>
        <w:pStyle w:val="ListParagraph"/>
      </w:pPr>
      <w:r>
        <w:tab/>
        <w:t>- Using Kaltura</w:t>
      </w:r>
    </w:p>
    <w:p w14:paraId="569C18C4" w14:textId="5E771A48" w:rsidR="00D3029D" w:rsidRDefault="00D3029D" w:rsidP="000A4A44">
      <w:pPr>
        <w:pStyle w:val="ListParagraph"/>
      </w:pPr>
      <w:r>
        <w:tab/>
        <w:t>- How students know about this so students can access all of them through D2L.</w:t>
      </w:r>
    </w:p>
    <w:p w14:paraId="3D6EEEDF" w14:textId="595D6E3A" w:rsidR="00D3029D" w:rsidRDefault="00D3029D" w:rsidP="000A4A44">
      <w:pPr>
        <w:pStyle w:val="ListParagraph"/>
      </w:pPr>
      <w:r>
        <w:t>(7) Did a student survey with only three (3) questions</w:t>
      </w:r>
      <w:r w:rsidR="00EF1958">
        <w:t>,</w:t>
      </w:r>
      <w:r>
        <w:t xml:space="preserve"> and eLearning got 600 responses</w:t>
      </w:r>
      <w:r w:rsidR="00EF1958">
        <w:t>,</w:t>
      </w:r>
      <w:r>
        <w:t xml:space="preserve"> with</w:t>
      </w:r>
      <w:r w:rsidR="00D53BF3">
        <w:br/>
        <w:t>      </w:t>
      </w:r>
      <w:r>
        <w:t>300 responses in the first hour</w:t>
      </w:r>
      <w:r w:rsidR="001F42EC">
        <w:t>!</w:t>
      </w:r>
      <w:r>
        <w:t xml:space="preserve">  We sent a three (3) question survey to the </w:t>
      </w:r>
      <w:r w:rsidR="00D53BF3">
        <w:br/>
        <w:t>      </w:t>
      </w:r>
      <w:r>
        <w:t xml:space="preserve">faculty and </w:t>
      </w:r>
      <w:r w:rsidR="00EF1958">
        <w:t xml:space="preserve">did </w:t>
      </w:r>
      <w:r>
        <w:t xml:space="preserve">not </w:t>
      </w:r>
      <w:r w:rsidR="00EF1958">
        <w:t xml:space="preserve">have </w:t>
      </w:r>
      <w:r>
        <w:t xml:space="preserve">nearly that kind of response.  </w:t>
      </w:r>
      <w:r w:rsidR="001F42EC">
        <w:t xml:space="preserve"> </w:t>
      </w:r>
      <w:r w:rsidR="00D53BF3">
        <w:br/>
        <w:t>      There is a Facebook presence but the short survey helped get student input.</w:t>
      </w:r>
    </w:p>
    <w:p w14:paraId="63CEA86B" w14:textId="77777777" w:rsidR="00D53BF3" w:rsidRDefault="00D53BF3" w:rsidP="000A4A44">
      <w:pPr>
        <w:pStyle w:val="ListParagraph"/>
      </w:pPr>
    </w:p>
    <w:p w14:paraId="0A1FEEAF" w14:textId="77777777" w:rsidR="002F35B1" w:rsidRDefault="00D53BF3" w:rsidP="002F35B1">
      <w:pPr>
        <w:pStyle w:val="ListParagraph"/>
      </w:pPr>
      <w:r>
        <w:t xml:space="preserve">Linda expressed how glad </w:t>
      </w:r>
      <w:r w:rsidR="002F35B1">
        <w:t>she is have the eLearning Department represented at the Academic Senate meetings. This was a great need and luckily the Provost was supportive of this.</w:t>
      </w:r>
    </w:p>
    <w:p w14:paraId="061472F0" w14:textId="1D4EA36E" w:rsidR="002F35B1" w:rsidRDefault="002F35B1" w:rsidP="002F35B1">
      <w:pPr>
        <w:pStyle w:val="ListParagraph"/>
      </w:pPr>
      <w:r>
        <w:lastRenderedPageBreak/>
        <w:t xml:space="preserve">Veronica was glad as well to have a representative and was also delighted that Linda is on </w:t>
      </w:r>
      <w:proofErr w:type="gramStart"/>
      <w:r>
        <w:t>the  SAC</w:t>
      </w:r>
      <w:proofErr w:type="gramEnd"/>
      <w:r>
        <w:t xml:space="preserve"> committee and to hear all the things eLearning is doing to help </w:t>
      </w:r>
      <w:r w:rsidR="00EF1958">
        <w:t xml:space="preserve">get </w:t>
      </w:r>
      <w:r>
        <w:t>student</w:t>
      </w:r>
      <w:r w:rsidR="00EF1958">
        <w:t xml:space="preserve"> </w:t>
      </w:r>
      <w:r>
        <w:t xml:space="preserve">input. </w:t>
      </w:r>
    </w:p>
    <w:p w14:paraId="598A1FFA" w14:textId="77777777" w:rsidR="002F35B1" w:rsidRPr="005B7B8A" w:rsidRDefault="002F35B1" w:rsidP="002F35B1">
      <w:pPr>
        <w:pStyle w:val="ListParagraph"/>
        <w:rPr>
          <w:sz w:val="12"/>
        </w:rPr>
      </w:pPr>
    </w:p>
    <w:p w14:paraId="22F99BE7" w14:textId="77777777" w:rsidR="00F76D7E" w:rsidRPr="001B5004" w:rsidRDefault="00F76D7E" w:rsidP="001B5004">
      <w:pPr>
        <w:pStyle w:val="Heading3"/>
        <w:numPr>
          <w:ilvl w:val="0"/>
          <w:numId w:val="13"/>
        </w:numPr>
        <w:rPr>
          <w:szCs w:val="26"/>
        </w:rPr>
      </w:pPr>
      <w:r w:rsidRPr="001B5004">
        <w:rPr>
          <w:szCs w:val="26"/>
        </w:rPr>
        <w:t>Updates and Discussion by Fran Krempasky, SAC Subcommittee Chair</w:t>
      </w:r>
    </w:p>
    <w:p w14:paraId="5CDEBDD7" w14:textId="77777777" w:rsidR="005D3006" w:rsidRPr="005D3006" w:rsidRDefault="00F76D7E" w:rsidP="0068353F">
      <w:pPr>
        <w:pStyle w:val="ListParagraph"/>
        <w:numPr>
          <w:ilvl w:val="1"/>
          <w:numId w:val="1"/>
        </w:numPr>
        <w:shd w:val="clear" w:color="auto" w:fill="FFFFFF"/>
        <w:ind w:left="720"/>
        <w:textAlignment w:val="baseline"/>
        <w:rPr>
          <w:rFonts w:cstheme="minorHAnsi"/>
          <w:color w:val="000000"/>
        </w:rPr>
      </w:pPr>
      <w:r w:rsidRPr="00452381">
        <w:rPr>
          <w:rFonts w:cstheme="minorHAnsi"/>
          <w:b/>
        </w:rPr>
        <w:t>Student Resources:</w:t>
      </w:r>
      <w:r w:rsidR="0068353F" w:rsidRPr="00452381">
        <w:rPr>
          <w:rFonts w:cstheme="minorHAnsi"/>
          <w:b/>
        </w:rPr>
        <w:br/>
      </w:r>
      <w:r w:rsidR="008C5ADB" w:rsidRPr="008C5ADB">
        <w:rPr>
          <w:rFonts w:cstheme="minorHAnsi"/>
        </w:rPr>
        <w:t>(1) Student Web site Prototype</w:t>
      </w:r>
      <w:r w:rsidR="008C5ADB">
        <w:rPr>
          <w:rFonts w:cstheme="minorHAnsi"/>
        </w:rPr>
        <w:t xml:space="preserve"> </w:t>
      </w:r>
      <w:r w:rsidR="005D3006">
        <w:rPr>
          <w:rFonts w:cstheme="minorHAnsi"/>
        </w:rPr>
        <w:t xml:space="preserve">“Draft” </w:t>
      </w:r>
    </w:p>
    <w:p w14:paraId="6825C189" w14:textId="77777777" w:rsidR="008173DC" w:rsidRPr="008173DC" w:rsidRDefault="008C5ADB" w:rsidP="005D3006">
      <w:pPr>
        <w:pStyle w:val="ListParagraph"/>
        <w:shd w:val="clear" w:color="auto" w:fill="FFFFFF"/>
        <w:ind w:left="990"/>
        <w:textAlignment w:val="baseline"/>
        <w:rPr>
          <w:rFonts w:cstheme="minorHAnsi"/>
          <w:color w:val="000000"/>
        </w:rPr>
      </w:pPr>
      <w:r>
        <w:rPr>
          <w:rFonts w:cstheme="minorHAnsi"/>
        </w:rPr>
        <w:t xml:space="preserve">Fran mentioned that a year ago </w:t>
      </w:r>
      <w:r w:rsidR="004A2D0B">
        <w:rPr>
          <w:rFonts w:cstheme="minorHAnsi"/>
        </w:rPr>
        <w:t>the</w:t>
      </w:r>
      <w:r>
        <w:rPr>
          <w:rFonts w:cstheme="minorHAnsi"/>
        </w:rPr>
        <w:t xml:space="preserve"> goal </w:t>
      </w:r>
      <w:r w:rsidR="00666A46">
        <w:rPr>
          <w:rFonts w:cstheme="minorHAnsi"/>
        </w:rPr>
        <w:t xml:space="preserve">by SAC </w:t>
      </w:r>
      <w:r w:rsidR="004A2D0B">
        <w:rPr>
          <w:rFonts w:cstheme="minorHAnsi"/>
        </w:rPr>
        <w:t xml:space="preserve">was </w:t>
      </w:r>
      <w:r>
        <w:rPr>
          <w:rFonts w:cstheme="minorHAnsi"/>
        </w:rPr>
        <w:t xml:space="preserve">to </w:t>
      </w:r>
      <w:r w:rsidR="00666A46">
        <w:rPr>
          <w:rFonts w:cstheme="minorHAnsi"/>
        </w:rPr>
        <w:t xml:space="preserve">aid in </w:t>
      </w:r>
    </w:p>
    <w:p w14:paraId="0B7E9C35" w14:textId="77777777" w:rsidR="00DE23FF" w:rsidRPr="00DE23FF" w:rsidRDefault="004A2D0B" w:rsidP="005D3006">
      <w:pPr>
        <w:pStyle w:val="ListParagraph"/>
        <w:shd w:val="clear" w:color="auto" w:fill="FFFFFF"/>
        <w:ind w:left="990"/>
        <w:textAlignment w:val="baseline"/>
        <w:rPr>
          <w:rFonts w:cstheme="minorHAnsi"/>
          <w:color w:val="000000"/>
        </w:rPr>
      </w:pPr>
      <w:r>
        <w:rPr>
          <w:rFonts w:cstheme="minorHAnsi"/>
        </w:rPr>
        <w:t xml:space="preserve">enhancements to the LCC web site for student resources so that students and the campus as a whole can find the resources they need </w:t>
      </w:r>
      <w:r w:rsidR="008C5ADB">
        <w:rPr>
          <w:rFonts w:cstheme="minorHAnsi"/>
        </w:rPr>
        <w:t xml:space="preserve">easily on the site.  </w:t>
      </w:r>
      <w:r w:rsidR="00666A46">
        <w:rPr>
          <w:rFonts w:cstheme="minorHAnsi"/>
        </w:rPr>
        <w:t xml:space="preserve">The subcommittee on student resources has been working </w:t>
      </w:r>
      <w:r>
        <w:rPr>
          <w:rFonts w:cstheme="minorHAnsi"/>
        </w:rPr>
        <w:t xml:space="preserve">specifically on what the web page might look like. Fran Krempasky, Ashlee Stokes, and Joann Silsby worked on a prototype. </w:t>
      </w:r>
      <w:r w:rsidR="00666A46">
        <w:rPr>
          <w:rFonts w:cstheme="minorHAnsi"/>
        </w:rPr>
        <w:t xml:space="preserve"> This was attached to the meeting notice so that </w:t>
      </w:r>
      <w:r w:rsidR="00953DFA">
        <w:rPr>
          <w:rFonts w:cstheme="minorHAnsi"/>
        </w:rPr>
        <w:t xml:space="preserve">the SAC committee </w:t>
      </w:r>
      <w:r w:rsidR="00666A46">
        <w:rPr>
          <w:rFonts w:cstheme="minorHAnsi"/>
        </w:rPr>
        <w:t>could review and offer feedback</w:t>
      </w:r>
      <w:r>
        <w:rPr>
          <w:rFonts w:cstheme="minorHAnsi"/>
        </w:rPr>
        <w:t xml:space="preserve"> at the next SAC meeting.</w:t>
      </w:r>
      <w:r w:rsidR="00666A46">
        <w:rPr>
          <w:rFonts w:cstheme="minorHAnsi"/>
        </w:rPr>
        <w:t xml:space="preserve"> The subcommittee</w:t>
      </w:r>
      <w:r w:rsidR="00DE23FF">
        <w:rPr>
          <w:rFonts w:cstheme="minorHAnsi"/>
        </w:rPr>
        <w:t>’s goal for the student resources web site was to have it:</w:t>
      </w:r>
    </w:p>
    <w:p w14:paraId="133B6543" w14:textId="77777777" w:rsidR="007774AA" w:rsidRPr="006A7BAD" w:rsidRDefault="00DE23FF" w:rsidP="00DF2124">
      <w:pPr>
        <w:pStyle w:val="ListParagraph"/>
        <w:numPr>
          <w:ilvl w:val="2"/>
          <w:numId w:val="1"/>
        </w:numPr>
        <w:shd w:val="clear" w:color="auto" w:fill="FFFFFF"/>
        <w:textAlignment w:val="baseline"/>
        <w:rPr>
          <w:rFonts w:cstheme="minorHAnsi"/>
          <w:color w:val="000000"/>
        </w:rPr>
      </w:pPr>
      <w:r w:rsidRPr="006A7BAD">
        <w:rPr>
          <w:rFonts w:cstheme="minorHAnsi"/>
        </w:rPr>
        <w:t xml:space="preserve">Focus on student resources </w:t>
      </w:r>
      <w:r w:rsidR="007774AA" w:rsidRPr="006A7BAD">
        <w:rPr>
          <w:rFonts w:cstheme="minorHAnsi"/>
        </w:rPr>
        <w:t xml:space="preserve">that </w:t>
      </w:r>
      <w:r w:rsidR="00C03531" w:rsidRPr="006A7BAD">
        <w:rPr>
          <w:rFonts w:cstheme="minorHAnsi"/>
        </w:rPr>
        <w:t>may not be easily located or currently available on the site.</w:t>
      </w:r>
    </w:p>
    <w:p w14:paraId="68A8842B" w14:textId="77777777" w:rsidR="00DE23FF" w:rsidRPr="007774AA" w:rsidRDefault="00DE23FF" w:rsidP="00DF2124">
      <w:pPr>
        <w:pStyle w:val="ListParagraph"/>
        <w:numPr>
          <w:ilvl w:val="2"/>
          <w:numId w:val="1"/>
        </w:numPr>
        <w:shd w:val="clear" w:color="auto" w:fill="FFFFFF"/>
        <w:textAlignment w:val="baseline"/>
        <w:rPr>
          <w:rFonts w:cstheme="minorHAnsi"/>
          <w:color w:val="000000"/>
        </w:rPr>
      </w:pPr>
      <w:r w:rsidRPr="007774AA">
        <w:rPr>
          <w:rFonts w:cstheme="minorHAnsi"/>
        </w:rPr>
        <w:t>V</w:t>
      </w:r>
      <w:r w:rsidR="00666A46" w:rsidRPr="007774AA">
        <w:rPr>
          <w:rFonts w:cstheme="minorHAnsi"/>
        </w:rPr>
        <w:t>isually appealing</w:t>
      </w:r>
    </w:p>
    <w:p w14:paraId="23E354BE" w14:textId="77777777" w:rsidR="00DE23FF" w:rsidRPr="00DE23FF" w:rsidRDefault="00DE23FF" w:rsidP="00DE23FF">
      <w:pPr>
        <w:pStyle w:val="ListParagraph"/>
        <w:numPr>
          <w:ilvl w:val="2"/>
          <w:numId w:val="1"/>
        </w:numPr>
        <w:shd w:val="clear" w:color="auto" w:fill="FFFFFF"/>
        <w:textAlignment w:val="baseline"/>
        <w:rPr>
          <w:rFonts w:cstheme="minorHAnsi"/>
          <w:color w:val="000000"/>
        </w:rPr>
      </w:pPr>
      <w:r>
        <w:rPr>
          <w:rFonts w:cstheme="minorHAnsi"/>
          <w:color w:val="000000"/>
        </w:rPr>
        <w:t>Easy to navigate through the site</w:t>
      </w:r>
    </w:p>
    <w:p w14:paraId="6336BECF" w14:textId="77777777" w:rsidR="00DE23FF" w:rsidRPr="00DE23FF" w:rsidRDefault="00DE23FF" w:rsidP="00DE23FF">
      <w:pPr>
        <w:pStyle w:val="ListParagraph"/>
        <w:numPr>
          <w:ilvl w:val="2"/>
          <w:numId w:val="1"/>
        </w:numPr>
        <w:shd w:val="clear" w:color="auto" w:fill="FFFFFF"/>
        <w:textAlignment w:val="baseline"/>
        <w:rPr>
          <w:rFonts w:cstheme="minorHAnsi"/>
          <w:color w:val="000000"/>
        </w:rPr>
      </w:pPr>
      <w:r>
        <w:rPr>
          <w:rFonts w:cstheme="minorHAnsi"/>
        </w:rPr>
        <w:t>Offer help in the way of an informational blurb under the topic areas</w:t>
      </w:r>
    </w:p>
    <w:p w14:paraId="4642F778" w14:textId="77777777" w:rsidR="008173DC" w:rsidRDefault="00DE23FF" w:rsidP="00DE23FF">
      <w:pPr>
        <w:shd w:val="clear" w:color="auto" w:fill="FFFFFF"/>
        <w:ind w:left="720"/>
        <w:textAlignment w:val="baseline"/>
        <w:rPr>
          <w:rFonts w:cstheme="minorHAnsi"/>
          <w:color w:val="000000"/>
        </w:rPr>
      </w:pPr>
      <w:r>
        <w:rPr>
          <w:rFonts w:cstheme="minorHAnsi"/>
          <w:color w:val="000000"/>
        </w:rPr>
        <w:t xml:space="preserve">(2) Bruce Mackley added that we need to at some point get Nick Myers involved. Nick is a lead </w:t>
      </w:r>
    </w:p>
    <w:p w14:paraId="121CA27E" w14:textId="77777777" w:rsidR="00DE23FF" w:rsidRDefault="00DE23FF" w:rsidP="008173DC">
      <w:pPr>
        <w:shd w:val="clear" w:color="auto" w:fill="FFFFFF"/>
        <w:ind w:left="990"/>
        <w:textAlignment w:val="baseline"/>
        <w:rPr>
          <w:rFonts w:cstheme="minorHAnsi"/>
          <w:color w:val="000000"/>
        </w:rPr>
      </w:pPr>
      <w:r>
        <w:rPr>
          <w:rFonts w:cstheme="minorHAnsi"/>
          <w:color w:val="000000"/>
        </w:rPr>
        <w:t>web developer and can help on Web governance standards on fonts, format, etc.</w:t>
      </w:r>
      <w:r w:rsidR="00861AB9">
        <w:rPr>
          <w:rFonts w:cstheme="minorHAnsi"/>
          <w:color w:val="000000"/>
        </w:rPr>
        <w:br/>
        <w:t xml:space="preserve">Bruce also mentioned about “keywords” </w:t>
      </w:r>
      <w:r w:rsidR="00E72834">
        <w:rPr>
          <w:rFonts w:cstheme="minorHAnsi"/>
          <w:color w:val="000000"/>
        </w:rPr>
        <w:t xml:space="preserve">and </w:t>
      </w:r>
      <w:r w:rsidR="008173DC">
        <w:rPr>
          <w:rFonts w:cstheme="minorHAnsi"/>
          <w:color w:val="000000"/>
        </w:rPr>
        <w:t>how students use Google to find things at LCC.</w:t>
      </w:r>
    </w:p>
    <w:p w14:paraId="6F9284D3" w14:textId="77777777" w:rsidR="00AC3F9F" w:rsidRPr="00DE23FF" w:rsidRDefault="008173DC" w:rsidP="008173DC">
      <w:pPr>
        <w:shd w:val="clear" w:color="auto" w:fill="FFFFFF"/>
        <w:ind w:left="990"/>
        <w:textAlignment w:val="baseline"/>
        <w:rPr>
          <w:rFonts w:cstheme="minorHAnsi"/>
          <w:color w:val="000000"/>
        </w:rPr>
      </w:pPr>
      <w:r>
        <w:rPr>
          <w:rFonts w:cstheme="minorHAnsi"/>
          <w:color w:val="000000"/>
        </w:rPr>
        <w:t>Joann added that it used to be you wanted our web page to hit the top ten listing on searches, now it appears the goal is to be in the top three.</w:t>
      </w:r>
    </w:p>
    <w:p w14:paraId="62FE96AD" w14:textId="77777777" w:rsidR="001D6A9C" w:rsidRDefault="0032690B" w:rsidP="0032690B">
      <w:pPr>
        <w:pStyle w:val="ListParagraph"/>
        <w:shd w:val="clear" w:color="auto" w:fill="FFFFFF"/>
        <w:textAlignment w:val="baseline"/>
        <w:rPr>
          <w:rFonts w:cstheme="minorHAnsi"/>
        </w:rPr>
      </w:pPr>
      <w:r>
        <w:rPr>
          <w:rFonts w:cstheme="minorHAnsi"/>
        </w:rPr>
        <w:t xml:space="preserve">(3) </w:t>
      </w:r>
      <w:r w:rsidR="008F4AE3" w:rsidRPr="0032690B">
        <w:rPr>
          <w:rFonts w:cstheme="minorHAnsi"/>
        </w:rPr>
        <w:t xml:space="preserve">Fran </w:t>
      </w:r>
      <w:r w:rsidR="004A2D0B" w:rsidRPr="0032690B">
        <w:rPr>
          <w:rFonts w:cstheme="minorHAnsi"/>
        </w:rPr>
        <w:t>– walked through the prototype pages</w:t>
      </w:r>
      <w:r>
        <w:rPr>
          <w:rFonts w:cstheme="minorHAnsi"/>
        </w:rPr>
        <w:t xml:space="preserve"> and noted that this is a draft and that </w:t>
      </w:r>
      <w:r>
        <w:rPr>
          <w:rFonts w:cstheme="minorHAnsi"/>
        </w:rPr>
        <w:br/>
        <w:t>      comments/suggestions are welcome.</w:t>
      </w:r>
      <w:r w:rsidR="001D6A9C">
        <w:rPr>
          <w:rFonts w:cstheme="minorHAnsi"/>
        </w:rPr>
        <w:t xml:space="preserve"> </w:t>
      </w:r>
      <w:r w:rsidR="001D6A9C" w:rsidRPr="00E66C6D">
        <w:rPr>
          <w:rFonts w:cstheme="minorHAnsi"/>
        </w:rPr>
        <w:t xml:space="preserve">The subcommittee still likes the </w:t>
      </w:r>
      <w:hyperlink r:id="rId8" w:history="1">
        <w:r w:rsidR="001D6A9C" w:rsidRPr="00E66C6D">
          <w:rPr>
            <w:rStyle w:val="Hyperlink"/>
            <w:rFonts w:cstheme="minorHAnsi"/>
          </w:rPr>
          <w:t>Maricopa</w:t>
        </w:r>
      </w:hyperlink>
      <w:r w:rsidR="001D6A9C" w:rsidRPr="00E66C6D">
        <w:rPr>
          <w:rFonts w:cstheme="minorHAnsi"/>
        </w:rPr>
        <w:t xml:space="preserve"> and</w:t>
      </w:r>
    </w:p>
    <w:p w14:paraId="5BE746C9" w14:textId="77777777" w:rsidR="0032690B" w:rsidRPr="001D6A9C" w:rsidRDefault="001D6A9C" w:rsidP="001D6A9C">
      <w:pPr>
        <w:shd w:val="clear" w:color="auto" w:fill="FFFFFF"/>
        <w:ind w:left="720"/>
        <w:textAlignment w:val="baseline"/>
        <w:rPr>
          <w:rFonts w:cstheme="minorHAnsi"/>
        </w:rPr>
      </w:pPr>
      <w:r>
        <w:rPr>
          <w:rFonts w:cstheme="minorHAnsi"/>
        </w:rPr>
        <w:t>     </w:t>
      </w:r>
      <w:r w:rsidRPr="001D6A9C">
        <w:rPr>
          <w:rFonts w:cstheme="minorHAnsi"/>
        </w:rPr>
        <w:t xml:space="preserve"> </w:t>
      </w:r>
      <w:hyperlink r:id="rId9" w:history="1">
        <w:r w:rsidRPr="001D6A9C">
          <w:rPr>
            <w:rStyle w:val="Hyperlink"/>
            <w:rFonts w:cstheme="minorHAnsi"/>
          </w:rPr>
          <w:t>Grand Rapids Community College</w:t>
        </w:r>
      </w:hyperlink>
      <w:r w:rsidRPr="001D6A9C">
        <w:rPr>
          <w:rFonts w:cstheme="minorHAnsi"/>
        </w:rPr>
        <w:t xml:space="preserve"> website</w:t>
      </w:r>
      <w:r>
        <w:rPr>
          <w:rFonts w:cstheme="minorHAnsi"/>
        </w:rPr>
        <w:t>s so modeled their layout and some topics.</w:t>
      </w:r>
    </w:p>
    <w:p w14:paraId="529361FD" w14:textId="77777777" w:rsidR="00020545" w:rsidRDefault="0032690B" w:rsidP="0032690B">
      <w:pPr>
        <w:pStyle w:val="ListParagraph"/>
        <w:shd w:val="clear" w:color="auto" w:fill="FFFFFF"/>
        <w:textAlignment w:val="baseline"/>
        <w:rPr>
          <w:rFonts w:cstheme="minorHAnsi"/>
        </w:rPr>
      </w:pPr>
      <w:r>
        <w:rPr>
          <w:rFonts w:cstheme="minorHAnsi"/>
        </w:rPr>
        <w:t>      </w:t>
      </w:r>
      <w:r w:rsidR="004A2D0B" w:rsidRPr="0032690B">
        <w:rPr>
          <w:rFonts w:cstheme="minorHAnsi"/>
        </w:rPr>
        <w:t>Ashlee – mentioned that input is needed from the students and those departments</w:t>
      </w:r>
      <w:r>
        <w:rPr>
          <w:rFonts w:cstheme="minorHAnsi"/>
        </w:rPr>
        <w:br/>
        <w:t>     </w:t>
      </w:r>
      <w:r w:rsidR="004A2D0B" w:rsidRPr="0032690B">
        <w:rPr>
          <w:rFonts w:cstheme="minorHAnsi"/>
        </w:rPr>
        <w:t xml:space="preserve"> that work directly with students. </w:t>
      </w:r>
      <w:r w:rsidR="001A4D50">
        <w:rPr>
          <w:rFonts w:cstheme="minorHAnsi"/>
        </w:rPr>
        <w:t xml:space="preserve">Most of the </w:t>
      </w:r>
      <w:r w:rsidR="005D3006">
        <w:rPr>
          <w:rFonts w:cstheme="minorHAnsi"/>
        </w:rPr>
        <w:t xml:space="preserve">topics are those suggested from the last </w:t>
      </w:r>
    </w:p>
    <w:p w14:paraId="7B22FFFF" w14:textId="77777777" w:rsidR="004A2D0B" w:rsidRPr="0032690B" w:rsidRDefault="00020545" w:rsidP="0032690B">
      <w:pPr>
        <w:pStyle w:val="ListParagraph"/>
        <w:shd w:val="clear" w:color="auto" w:fill="FFFFFF"/>
        <w:textAlignment w:val="baseline"/>
        <w:rPr>
          <w:rFonts w:cstheme="minorHAnsi"/>
          <w:color w:val="000000"/>
        </w:rPr>
      </w:pPr>
      <w:r>
        <w:rPr>
          <w:rFonts w:cstheme="minorHAnsi"/>
        </w:rPr>
        <w:t>      </w:t>
      </w:r>
      <w:r w:rsidR="005D3006">
        <w:rPr>
          <w:rFonts w:cstheme="minorHAnsi"/>
        </w:rPr>
        <w:t>SAC meeting.</w:t>
      </w:r>
    </w:p>
    <w:p w14:paraId="08C3D8B8" w14:textId="7BD15950" w:rsidR="0032690B" w:rsidRDefault="004A2D0B" w:rsidP="004A2D0B">
      <w:pPr>
        <w:pStyle w:val="ListParagraph"/>
        <w:shd w:val="clear" w:color="auto" w:fill="FFFFFF"/>
        <w:ind w:left="1080"/>
        <w:textAlignment w:val="baseline"/>
        <w:rPr>
          <w:rFonts w:cstheme="minorHAnsi"/>
        </w:rPr>
      </w:pPr>
      <w:r>
        <w:rPr>
          <w:rFonts w:cstheme="minorHAnsi"/>
        </w:rPr>
        <w:t>Jo – talked about the prototype layout and that the grid lines would not be there…they are just a holding spot for editing currently. Also</w:t>
      </w:r>
      <w:r w:rsidR="00EF1958">
        <w:rPr>
          <w:rFonts w:cstheme="minorHAnsi"/>
        </w:rPr>
        <w:t>,</w:t>
      </w:r>
      <w:r>
        <w:rPr>
          <w:rFonts w:cstheme="minorHAnsi"/>
        </w:rPr>
        <w:t xml:space="preserve"> it is important for usability to make sure the prime real estate of the page is formatted so that students and other visitors to the site </w:t>
      </w:r>
      <w:r w:rsidR="0032690B">
        <w:rPr>
          <w:rFonts w:cstheme="minorHAnsi"/>
        </w:rPr>
        <w:t xml:space="preserve">can </w:t>
      </w:r>
      <w:r w:rsidR="00E72834">
        <w:rPr>
          <w:rFonts w:cstheme="minorHAnsi"/>
        </w:rPr>
        <w:t>see at first glance information they are looking for</w:t>
      </w:r>
      <w:r w:rsidR="00EF1958">
        <w:rPr>
          <w:rFonts w:cstheme="minorHAnsi"/>
        </w:rPr>
        <w:t>,</w:t>
      </w:r>
      <w:r w:rsidR="00E72834">
        <w:rPr>
          <w:rFonts w:cstheme="minorHAnsi"/>
        </w:rPr>
        <w:t xml:space="preserve"> and can </w:t>
      </w:r>
      <w:r w:rsidR="0032690B">
        <w:rPr>
          <w:rFonts w:cstheme="minorHAnsi"/>
        </w:rPr>
        <w:t xml:space="preserve">navigate easily. </w:t>
      </w:r>
      <w:r>
        <w:rPr>
          <w:rFonts w:cstheme="minorHAnsi"/>
        </w:rPr>
        <w:t xml:space="preserve">She </w:t>
      </w:r>
      <w:r w:rsidR="0032690B">
        <w:rPr>
          <w:rFonts w:cstheme="minorHAnsi"/>
        </w:rPr>
        <w:t>referenced the book</w:t>
      </w:r>
      <w:r w:rsidR="00EF1958">
        <w:rPr>
          <w:rFonts w:cstheme="minorHAnsi"/>
        </w:rPr>
        <w:t>,</w:t>
      </w:r>
      <w:r w:rsidR="0032690B">
        <w:rPr>
          <w:rFonts w:cstheme="minorHAnsi"/>
        </w:rPr>
        <w:t xml:space="preserve"> </w:t>
      </w:r>
      <w:r>
        <w:rPr>
          <w:rFonts w:cstheme="minorHAnsi"/>
        </w:rPr>
        <w:t>“Don’t Make Me Think”</w:t>
      </w:r>
      <w:r w:rsidR="00EF1958">
        <w:rPr>
          <w:rFonts w:cstheme="minorHAnsi"/>
        </w:rPr>
        <w:t>,</w:t>
      </w:r>
      <w:r>
        <w:rPr>
          <w:rFonts w:cstheme="minorHAnsi"/>
        </w:rPr>
        <w:t xml:space="preserve"> which cover</w:t>
      </w:r>
      <w:r w:rsidR="0032690B">
        <w:rPr>
          <w:rFonts w:cstheme="minorHAnsi"/>
        </w:rPr>
        <w:t>s</w:t>
      </w:r>
      <w:r>
        <w:rPr>
          <w:rFonts w:cstheme="minorHAnsi"/>
        </w:rPr>
        <w:t xml:space="preserve"> the importance </w:t>
      </w:r>
      <w:r w:rsidR="0032690B">
        <w:rPr>
          <w:rFonts w:cstheme="minorHAnsi"/>
        </w:rPr>
        <w:t>of having things on a web page</w:t>
      </w:r>
      <w:r w:rsidR="00EF1958">
        <w:rPr>
          <w:rFonts w:cstheme="minorHAnsi"/>
        </w:rPr>
        <w:t xml:space="preserve"> that are</w:t>
      </w:r>
      <w:r w:rsidR="0032690B">
        <w:rPr>
          <w:rFonts w:cstheme="minorHAnsi"/>
        </w:rPr>
        <w:t xml:space="preserve"> easy to find and navigate</w:t>
      </w:r>
      <w:r w:rsidR="00EF1958">
        <w:rPr>
          <w:rFonts w:cstheme="minorHAnsi"/>
        </w:rPr>
        <w:t>,</w:t>
      </w:r>
      <w:r w:rsidR="0032690B">
        <w:rPr>
          <w:rFonts w:cstheme="minorHAnsi"/>
        </w:rPr>
        <w:t xml:space="preserve"> without thinking or working too hard in the process. </w:t>
      </w:r>
    </w:p>
    <w:p w14:paraId="5C5DC0B7" w14:textId="77777777" w:rsidR="00671C2E" w:rsidRDefault="00671C2E" w:rsidP="004A2D0B">
      <w:pPr>
        <w:pStyle w:val="ListParagraph"/>
        <w:shd w:val="clear" w:color="auto" w:fill="FFFFFF"/>
        <w:ind w:left="1080"/>
        <w:textAlignment w:val="baseline"/>
        <w:rPr>
          <w:rFonts w:cstheme="minorHAnsi"/>
        </w:rPr>
      </w:pPr>
    </w:p>
    <w:p w14:paraId="13B71D53" w14:textId="77777777" w:rsidR="00671C2E" w:rsidRPr="008B7104" w:rsidRDefault="00671C2E" w:rsidP="00671C2E">
      <w:pPr>
        <w:pStyle w:val="ListParagraph"/>
        <w:numPr>
          <w:ilvl w:val="0"/>
          <w:numId w:val="13"/>
        </w:numPr>
        <w:shd w:val="clear" w:color="auto" w:fill="FFFFFF"/>
        <w:textAlignment w:val="baseline"/>
        <w:rPr>
          <w:rFonts w:cstheme="minorHAnsi"/>
          <w:b/>
        </w:rPr>
      </w:pPr>
      <w:r w:rsidRPr="008B7104">
        <w:rPr>
          <w:rFonts w:cstheme="minorHAnsi"/>
          <w:b/>
        </w:rPr>
        <w:t>Student Senators</w:t>
      </w:r>
    </w:p>
    <w:p w14:paraId="72ECC1C1" w14:textId="77777777" w:rsidR="00671C2E" w:rsidRPr="00084E38" w:rsidRDefault="00671C2E" w:rsidP="00671C2E">
      <w:pPr>
        <w:pStyle w:val="ListParagraph"/>
        <w:numPr>
          <w:ilvl w:val="1"/>
          <w:numId w:val="13"/>
        </w:numPr>
        <w:shd w:val="clear" w:color="auto" w:fill="FFFFFF"/>
        <w:ind w:left="720"/>
        <w:textAlignment w:val="baseline"/>
        <w:rPr>
          <w:rFonts w:cstheme="minorHAnsi"/>
        </w:rPr>
      </w:pPr>
      <w:r w:rsidRPr="008B7104">
        <w:rPr>
          <w:rFonts w:cstheme="minorHAnsi"/>
          <w:b/>
        </w:rPr>
        <w:t>Mindful Mondays</w:t>
      </w:r>
      <w:r>
        <w:rPr>
          <w:rFonts w:cstheme="minorHAnsi"/>
        </w:rPr>
        <w:t xml:space="preserve"> - </w:t>
      </w:r>
      <w:r w:rsidR="008B7104" w:rsidRPr="007802C1">
        <w:rPr>
          <w:bdr w:val="none" w:sz="0" w:space="0" w:color="auto" w:frame="1"/>
        </w:rPr>
        <w:t>Amalia Gonzales</w:t>
      </w:r>
      <w:r w:rsidR="008B7104">
        <w:rPr>
          <w:bdr w:val="none" w:sz="0" w:space="0" w:color="auto" w:frame="1"/>
        </w:rPr>
        <w:t xml:space="preserve"> mentioned the Mindful Mondays and invited everyone to attend if possible. Some SAC members did attend and found it great and very relaxing. </w:t>
      </w:r>
      <w:r w:rsidR="00753ED6">
        <w:rPr>
          <w:bdr w:val="none" w:sz="0" w:space="0" w:color="auto" w:frame="1"/>
        </w:rPr>
        <w:t>The focus is on</w:t>
      </w:r>
      <w:r w:rsidR="00E5384E">
        <w:rPr>
          <w:bdr w:val="none" w:sz="0" w:space="0" w:color="auto" w:frame="1"/>
        </w:rPr>
        <w:t xml:space="preserve"> meditation and mindfulness. </w:t>
      </w:r>
      <w:r w:rsidR="008B7104">
        <w:rPr>
          <w:bdr w:val="none" w:sz="0" w:space="0" w:color="auto" w:frame="1"/>
        </w:rPr>
        <w:t xml:space="preserve">It will now be offered </w:t>
      </w:r>
      <w:r w:rsidR="00E5384E">
        <w:rPr>
          <w:bdr w:val="none" w:sz="0" w:space="0" w:color="auto" w:frame="1"/>
        </w:rPr>
        <w:t xml:space="preserve">both morning and afternoon on </w:t>
      </w:r>
      <w:r w:rsidR="008B7104">
        <w:rPr>
          <w:bdr w:val="none" w:sz="0" w:space="0" w:color="auto" w:frame="1"/>
        </w:rPr>
        <w:t>Monday</w:t>
      </w:r>
      <w:r w:rsidR="00E5384E">
        <w:rPr>
          <w:bdr w:val="none" w:sz="0" w:space="0" w:color="auto" w:frame="1"/>
        </w:rPr>
        <w:t>s from</w:t>
      </w:r>
      <w:r w:rsidR="008B7104">
        <w:rPr>
          <w:bdr w:val="none" w:sz="0" w:space="0" w:color="auto" w:frame="1"/>
        </w:rPr>
        <w:t xml:space="preserve"> 10:00 to 10:30 a.m. and 2:00-2:30 p.m. </w:t>
      </w:r>
      <w:r w:rsidR="00084E38">
        <w:rPr>
          <w:bdr w:val="none" w:sz="0" w:space="0" w:color="auto" w:frame="1"/>
        </w:rPr>
        <w:br/>
        <w:t xml:space="preserve">Web site for more information: </w:t>
      </w:r>
      <w:hyperlink r:id="rId10" w:history="1">
        <w:r w:rsidR="00084E38" w:rsidRPr="00EA081D">
          <w:rPr>
            <w:rStyle w:val="Hyperlink"/>
            <w:bdr w:val="none" w:sz="0" w:space="0" w:color="auto" w:frame="1"/>
          </w:rPr>
          <w:t>https://www.lcc.edu/diversity/meditation-room.html</w:t>
        </w:r>
      </w:hyperlink>
      <w:r w:rsidR="00084E38">
        <w:rPr>
          <w:bdr w:val="none" w:sz="0" w:space="0" w:color="auto" w:frame="1"/>
        </w:rPr>
        <w:t xml:space="preserve"> </w:t>
      </w:r>
    </w:p>
    <w:p w14:paraId="7FD209B0" w14:textId="522F3618" w:rsidR="00084E38" w:rsidRDefault="00084E38" w:rsidP="00671C2E">
      <w:pPr>
        <w:pStyle w:val="ListParagraph"/>
        <w:numPr>
          <w:ilvl w:val="1"/>
          <w:numId w:val="13"/>
        </w:numPr>
        <w:shd w:val="clear" w:color="auto" w:fill="FFFFFF"/>
        <w:ind w:left="720"/>
        <w:textAlignment w:val="baseline"/>
        <w:rPr>
          <w:rFonts w:cstheme="minorHAnsi"/>
        </w:rPr>
      </w:pPr>
      <w:r>
        <w:rPr>
          <w:rFonts w:cstheme="minorHAnsi"/>
          <w:b/>
        </w:rPr>
        <w:t xml:space="preserve">Student </w:t>
      </w:r>
      <w:r w:rsidR="007E5BAB">
        <w:rPr>
          <w:rFonts w:cstheme="minorHAnsi"/>
          <w:b/>
        </w:rPr>
        <w:t xml:space="preserve">Mental Health </w:t>
      </w:r>
      <w:r>
        <w:rPr>
          <w:rFonts w:cstheme="minorHAnsi"/>
          <w:b/>
        </w:rPr>
        <w:t>Survey –</w:t>
      </w:r>
      <w:r>
        <w:rPr>
          <w:rFonts w:cstheme="minorHAnsi"/>
        </w:rPr>
        <w:t xml:space="preserve"> Summer Gilliam mentioned that she and Amalia worked on a mental health survey that will be sent to all LCC students</w:t>
      </w:r>
      <w:r w:rsidR="003F56EE">
        <w:rPr>
          <w:rFonts w:cstheme="minorHAnsi"/>
        </w:rPr>
        <w:t xml:space="preserve"> (a link in Google Forms). There are more than three questions. </w:t>
      </w:r>
      <w:r w:rsidR="00537ED2">
        <w:rPr>
          <w:rFonts w:cstheme="minorHAnsi"/>
        </w:rPr>
        <w:t>She is hoping the faculty could mention it in their classes.</w:t>
      </w:r>
      <w:r>
        <w:rPr>
          <w:rFonts w:cstheme="minorHAnsi"/>
        </w:rPr>
        <w:t xml:space="preserve"> </w:t>
      </w:r>
      <w:r w:rsidR="003F56EE">
        <w:rPr>
          <w:rFonts w:cstheme="minorHAnsi"/>
        </w:rPr>
        <w:t xml:space="preserve">Linda Hamlin offered to help in this endeavor by having a graphic on </w:t>
      </w:r>
      <w:r w:rsidR="00537ED2">
        <w:rPr>
          <w:rFonts w:cstheme="minorHAnsi"/>
        </w:rPr>
        <w:t>the survey</w:t>
      </w:r>
      <w:r w:rsidR="00EF1958">
        <w:rPr>
          <w:rFonts w:cstheme="minorHAnsi"/>
        </w:rPr>
        <w:t>,</w:t>
      </w:r>
      <w:r w:rsidR="003F56EE">
        <w:rPr>
          <w:rFonts w:cstheme="minorHAnsi"/>
        </w:rPr>
        <w:t xml:space="preserve"> and post in D2L as an Announcement. Also</w:t>
      </w:r>
      <w:r w:rsidR="00EF1958">
        <w:rPr>
          <w:rFonts w:cstheme="minorHAnsi"/>
        </w:rPr>
        <w:t>,</w:t>
      </w:r>
      <w:r w:rsidR="003F56EE">
        <w:rPr>
          <w:rFonts w:cstheme="minorHAnsi"/>
        </w:rPr>
        <w:t xml:space="preserve"> can do a slider about it to help promote the survey.</w:t>
      </w:r>
    </w:p>
    <w:p w14:paraId="37CA9974" w14:textId="77777777" w:rsidR="00537ED2" w:rsidRDefault="00537ED2" w:rsidP="00537ED2">
      <w:pPr>
        <w:pStyle w:val="xxmsonormal"/>
        <w:shd w:val="clear" w:color="auto" w:fill="FFFFFF"/>
        <w:spacing w:before="0" w:beforeAutospacing="0" w:after="0" w:afterAutospacing="0"/>
        <w:ind w:firstLine="720"/>
        <w:rPr>
          <w:rFonts w:ascii="Calibri" w:hAnsi="Calibri" w:cs="Calibri"/>
          <w:color w:val="201F1E"/>
          <w:sz w:val="22"/>
          <w:szCs w:val="22"/>
        </w:rPr>
      </w:pPr>
      <w:r w:rsidRPr="00537ED2">
        <w:rPr>
          <w:rFonts w:asciiTheme="minorHAnsi" w:eastAsiaTheme="minorHAnsi" w:hAnsiTheme="minorHAnsi" w:cstheme="minorHAnsi"/>
        </w:rPr>
        <w:t xml:space="preserve">The survey website is: </w:t>
      </w:r>
      <w:r>
        <w:rPr>
          <w:rFonts w:asciiTheme="minorHAnsi" w:eastAsiaTheme="minorHAnsi" w:hAnsiTheme="minorHAnsi" w:cstheme="minorHAnsi"/>
        </w:rPr>
        <w:t xml:space="preserve"> </w:t>
      </w:r>
      <w:hyperlink r:id="rId11" w:history="1">
        <w:r w:rsidRPr="00EA081D">
          <w:rPr>
            <w:rStyle w:val="Hyperlink"/>
            <w:rFonts w:asciiTheme="minorHAnsi" w:eastAsiaTheme="minorHAnsi" w:hAnsiTheme="minorHAnsi" w:cstheme="minorHAnsi"/>
          </w:rPr>
          <w:t>https://forms.gle/FRnQRcd2LVv1zvur6</w:t>
        </w:r>
      </w:hyperlink>
      <w:r>
        <w:rPr>
          <w:rFonts w:asciiTheme="minorHAnsi" w:eastAsiaTheme="minorHAnsi" w:hAnsiTheme="minorHAnsi" w:cstheme="minorHAnsi"/>
        </w:rPr>
        <w:t xml:space="preserve">  </w:t>
      </w:r>
    </w:p>
    <w:p w14:paraId="726DBBFF" w14:textId="77777777" w:rsidR="00537ED2" w:rsidRPr="00537ED2" w:rsidRDefault="00537ED2" w:rsidP="00537ED2">
      <w:pPr>
        <w:pStyle w:val="ListParagraph"/>
        <w:shd w:val="clear" w:color="auto" w:fill="FFFFFF"/>
        <w:textAlignment w:val="baseline"/>
        <w:rPr>
          <w:rFonts w:cstheme="minorHAnsi"/>
        </w:rPr>
      </w:pPr>
    </w:p>
    <w:p w14:paraId="76D22310" w14:textId="77777777" w:rsidR="0032690B" w:rsidRDefault="0032690B" w:rsidP="004A2D0B">
      <w:pPr>
        <w:pStyle w:val="ListParagraph"/>
        <w:shd w:val="clear" w:color="auto" w:fill="FFFFFF"/>
        <w:ind w:left="1080"/>
        <w:textAlignment w:val="baseline"/>
        <w:rPr>
          <w:rFonts w:cstheme="minorHAnsi"/>
        </w:rPr>
      </w:pPr>
    </w:p>
    <w:p w14:paraId="76981FB6" w14:textId="77777777" w:rsidR="0032690B" w:rsidRPr="00537ED2" w:rsidRDefault="00537ED2" w:rsidP="00537ED2">
      <w:pPr>
        <w:pStyle w:val="ListParagraph"/>
        <w:numPr>
          <w:ilvl w:val="0"/>
          <w:numId w:val="13"/>
        </w:numPr>
        <w:shd w:val="clear" w:color="auto" w:fill="FFFFFF"/>
        <w:textAlignment w:val="baseline"/>
        <w:rPr>
          <w:rFonts w:cstheme="minorHAnsi"/>
          <w:b/>
        </w:rPr>
      </w:pPr>
      <w:r w:rsidRPr="00537ED2">
        <w:rPr>
          <w:rFonts w:cstheme="minorHAnsi"/>
          <w:b/>
        </w:rPr>
        <w:t>Update on Food Pantry and Hygiene Pantry</w:t>
      </w:r>
    </w:p>
    <w:p w14:paraId="45056F8B" w14:textId="77777777" w:rsidR="00537ED2" w:rsidRPr="00537ED2" w:rsidRDefault="00537ED2" w:rsidP="00537ED2">
      <w:pPr>
        <w:pStyle w:val="ListParagraph"/>
        <w:numPr>
          <w:ilvl w:val="1"/>
          <w:numId w:val="13"/>
        </w:numPr>
        <w:shd w:val="clear" w:color="auto" w:fill="FFFFFF"/>
        <w:textAlignment w:val="baseline"/>
        <w:rPr>
          <w:rFonts w:cstheme="minorHAnsi"/>
          <w:b/>
        </w:rPr>
      </w:pPr>
      <w:r w:rsidRPr="00537ED2">
        <w:rPr>
          <w:rFonts w:cstheme="minorHAnsi"/>
          <w:b/>
        </w:rPr>
        <w:t>Academic Success Coaches</w:t>
      </w:r>
    </w:p>
    <w:p w14:paraId="7C950D05" w14:textId="3E30B405" w:rsidR="008F4AE3" w:rsidRDefault="00537ED2" w:rsidP="004A2D0B">
      <w:pPr>
        <w:pStyle w:val="ListParagraph"/>
        <w:shd w:val="clear" w:color="auto" w:fill="FFFFFF"/>
        <w:ind w:left="1080"/>
        <w:textAlignment w:val="baseline"/>
        <w:rPr>
          <w:rFonts w:cstheme="minorHAnsi"/>
        </w:rPr>
      </w:pPr>
      <w:r w:rsidRPr="007802C1">
        <w:rPr>
          <w:bdr w:val="none" w:sz="0" w:space="0" w:color="auto" w:frame="1"/>
        </w:rPr>
        <w:t>Samantha Wigard</w:t>
      </w:r>
      <w:r w:rsidRPr="0068353F">
        <w:rPr>
          <w:rFonts w:cstheme="minorHAnsi"/>
        </w:rPr>
        <w:t xml:space="preserve"> </w:t>
      </w:r>
      <w:r w:rsidR="008F4AE3" w:rsidRPr="0068353F">
        <w:rPr>
          <w:rFonts w:cstheme="minorHAnsi"/>
        </w:rPr>
        <w:t>mentioned that Jess Stevens</w:t>
      </w:r>
      <w:r>
        <w:rPr>
          <w:rFonts w:cstheme="minorHAnsi"/>
        </w:rPr>
        <w:t xml:space="preserve">, who was </w:t>
      </w:r>
      <w:r w:rsidR="008F4AE3" w:rsidRPr="0068353F">
        <w:rPr>
          <w:rFonts w:cstheme="minorHAnsi"/>
        </w:rPr>
        <w:t>on a task force working on a survey to see the current status of the food pantry</w:t>
      </w:r>
      <w:r>
        <w:rPr>
          <w:rFonts w:cstheme="minorHAnsi"/>
        </w:rPr>
        <w:t>, has accepted another position outside of the college. His last day at LCC is November 24</w:t>
      </w:r>
      <w:r w:rsidR="00EF1958">
        <w:rPr>
          <w:rFonts w:cstheme="minorHAnsi"/>
        </w:rPr>
        <w:t>, 2021</w:t>
      </w:r>
      <w:r>
        <w:rPr>
          <w:rFonts w:cstheme="minorHAnsi"/>
        </w:rPr>
        <w:t xml:space="preserve">. </w:t>
      </w:r>
      <w:r w:rsidR="00EF1958">
        <w:rPr>
          <w:rFonts w:cstheme="minorHAnsi"/>
        </w:rPr>
        <w:t>Veronica</w:t>
      </w:r>
      <w:r>
        <w:rPr>
          <w:rFonts w:cstheme="minorHAnsi"/>
        </w:rPr>
        <w:t xml:space="preserve"> ask</w:t>
      </w:r>
      <w:r w:rsidR="00EF1958">
        <w:rPr>
          <w:rFonts w:cstheme="minorHAnsi"/>
        </w:rPr>
        <w:t>ed</w:t>
      </w:r>
      <w:r>
        <w:rPr>
          <w:rFonts w:cstheme="minorHAnsi"/>
        </w:rPr>
        <w:t xml:space="preserve"> “who will be handling th</w:t>
      </w:r>
      <w:r w:rsidR="00D573CD">
        <w:rPr>
          <w:rFonts w:cstheme="minorHAnsi"/>
        </w:rPr>
        <w:t>e food pantry now?” Samantha said she doesn’t know yet. Fran added that the last time she talked with Jess, he thought the food pantry and hygiene pantry could be combined</w:t>
      </w:r>
      <w:r w:rsidR="00EF1958">
        <w:rPr>
          <w:rFonts w:cstheme="minorHAnsi"/>
        </w:rPr>
        <w:t>.</w:t>
      </w:r>
      <w:r w:rsidR="00D573CD">
        <w:rPr>
          <w:rFonts w:cstheme="minorHAnsi"/>
        </w:rPr>
        <w:t xml:space="preserve"> As far as a physical pantry, the Academic Success Coaches do have a physical pantry. It is located in an area in back of the Star Zone that has some food surplus and hygiene items. When </w:t>
      </w:r>
      <w:r w:rsidR="00EF1958">
        <w:rPr>
          <w:rFonts w:cstheme="minorHAnsi"/>
        </w:rPr>
        <w:t xml:space="preserve">Veronica </w:t>
      </w:r>
      <w:r w:rsidR="00D573CD">
        <w:rPr>
          <w:rFonts w:cstheme="minorHAnsi"/>
        </w:rPr>
        <w:t>asked if others can contribute to this, Samantha said they wouldn’t turn any donations away. We want to express our congratulations to Jess!</w:t>
      </w:r>
    </w:p>
    <w:p w14:paraId="7D217DBC" w14:textId="77777777" w:rsidR="00553721" w:rsidRDefault="00553721" w:rsidP="004A2D0B">
      <w:pPr>
        <w:pStyle w:val="ListParagraph"/>
        <w:shd w:val="clear" w:color="auto" w:fill="FFFFFF"/>
        <w:ind w:left="1080"/>
        <w:textAlignment w:val="baseline"/>
        <w:rPr>
          <w:rFonts w:cstheme="minorHAnsi"/>
          <w:color w:val="000000"/>
        </w:rPr>
      </w:pPr>
    </w:p>
    <w:p w14:paraId="08E19E7F" w14:textId="77777777" w:rsidR="00553721" w:rsidRPr="005B2CE6" w:rsidRDefault="00553721" w:rsidP="00553721">
      <w:pPr>
        <w:pStyle w:val="ListParagraph"/>
        <w:numPr>
          <w:ilvl w:val="0"/>
          <w:numId w:val="13"/>
        </w:numPr>
        <w:shd w:val="clear" w:color="auto" w:fill="FFFFFF"/>
        <w:textAlignment w:val="baseline"/>
        <w:rPr>
          <w:rFonts w:cstheme="minorHAnsi"/>
          <w:b/>
          <w:color w:val="000000"/>
        </w:rPr>
      </w:pPr>
      <w:r w:rsidRPr="005B2CE6">
        <w:rPr>
          <w:rFonts w:cstheme="minorHAnsi"/>
          <w:b/>
          <w:color w:val="000000"/>
        </w:rPr>
        <w:t>Bruce Mackley in Marketing</w:t>
      </w:r>
    </w:p>
    <w:p w14:paraId="528A11BA" w14:textId="77777777" w:rsidR="00553721" w:rsidRPr="005B2CE6" w:rsidRDefault="00553721" w:rsidP="00553721">
      <w:pPr>
        <w:pStyle w:val="ListParagraph"/>
        <w:numPr>
          <w:ilvl w:val="1"/>
          <w:numId w:val="13"/>
        </w:numPr>
        <w:shd w:val="clear" w:color="auto" w:fill="FFFFFF"/>
        <w:textAlignment w:val="baseline"/>
        <w:rPr>
          <w:rFonts w:cstheme="minorHAnsi"/>
          <w:b/>
          <w:color w:val="000000"/>
        </w:rPr>
      </w:pPr>
      <w:r w:rsidRPr="005B2CE6">
        <w:rPr>
          <w:rFonts w:cstheme="minorHAnsi"/>
          <w:b/>
          <w:color w:val="000000"/>
        </w:rPr>
        <w:t>Marketing</w:t>
      </w:r>
      <w:r w:rsidR="001E1878">
        <w:rPr>
          <w:rFonts w:cstheme="minorHAnsi"/>
          <w:b/>
          <w:color w:val="000000"/>
        </w:rPr>
        <w:t xml:space="preserve"> Update</w:t>
      </w:r>
    </w:p>
    <w:p w14:paraId="15D6F121" w14:textId="6D770047" w:rsidR="00553721" w:rsidRDefault="005B2CE6" w:rsidP="00553721">
      <w:pPr>
        <w:pStyle w:val="ListParagraph"/>
        <w:numPr>
          <w:ilvl w:val="3"/>
          <w:numId w:val="13"/>
        </w:numPr>
        <w:shd w:val="clear" w:color="auto" w:fill="FFFFFF"/>
        <w:ind w:left="1440"/>
        <w:textAlignment w:val="baseline"/>
        <w:rPr>
          <w:rFonts w:cstheme="minorHAnsi"/>
          <w:color w:val="000000"/>
        </w:rPr>
      </w:pPr>
      <w:r>
        <w:rPr>
          <w:rFonts w:cstheme="minorHAnsi"/>
          <w:color w:val="000000"/>
        </w:rPr>
        <w:t>They hired a digital media strategist. It has been a long time coming. The individual understands the platform very well. Justice Walls is a new web developer. He will focus on customer service</w:t>
      </w:r>
      <w:r w:rsidR="001E1878">
        <w:rPr>
          <w:rFonts w:cstheme="minorHAnsi"/>
          <w:color w:val="000000"/>
        </w:rPr>
        <w:t xml:space="preserve"> and the need</w:t>
      </w:r>
      <w:r w:rsidR="00EF1958">
        <w:rPr>
          <w:rFonts w:cstheme="minorHAnsi"/>
          <w:color w:val="000000"/>
        </w:rPr>
        <w:t>s</w:t>
      </w:r>
      <w:r w:rsidR="001E1878">
        <w:rPr>
          <w:rFonts w:cstheme="minorHAnsi"/>
          <w:color w:val="000000"/>
        </w:rPr>
        <w:t xml:space="preserve"> of our students. </w:t>
      </w:r>
    </w:p>
    <w:p w14:paraId="71ED2952" w14:textId="0D496A95" w:rsidR="001E1878" w:rsidRDefault="001E1878" w:rsidP="00553721">
      <w:pPr>
        <w:pStyle w:val="ListParagraph"/>
        <w:numPr>
          <w:ilvl w:val="3"/>
          <w:numId w:val="13"/>
        </w:numPr>
        <w:shd w:val="clear" w:color="auto" w:fill="FFFFFF"/>
        <w:ind w:left="1440"/>
        <w:textAlignment w:val="baseline"/>
        <w:rPr>
          <w:rFonts w:cstheme="minorHAnsi"/>
          <w:color w:val="000000"/>
        </w:rPr>
      </w:pPr>
      <w:r>
        <w:rPr>
          <w:rFonts w:cstheme="minorHAnsi"/>
          <w:color w:val="000000"/>
        </w:rPr>
        <w:t>They will be in the middle of the web audit soon and will seek assistance from the SAC committee to help with the focus groups. The groups will be large in number because they anticipate not doing this every year</w:t>
      </w:r>
      <w:r w:rsidR="00EF1958">
        <w:rPr>
          <w:rFonts w:cstheme="minorHAnsi"/>
          <w:color w:val="000000"/>
        </w:rPr>
        <w:t>,</w:t>
      </w:r>
      <w:r>
        <w:rPr>
          <w:rFonts w:cstheme="minorHAnsi"/>
          <w:color w:val="000000"/>
        </w:rPr>
        <w:t xml:space="preserve"> so </w:t>
      </w:r>
      <w:r w:rsidR="00EF1958">
        <w:rPr>
          <w:rFonts w:cstheme="minorHAnsi"/>
          <w:color w:val="000000"/>
        </w:rPr>
        <w:t xml:space="preserve">they </w:t>
      </w:r>
      <w:r>
        <w:rPr>
          <w:rFonts w:cstheme="minorHAnsi"/>
          <w:color w:val="000000"/>
        </w:rPr>
        <w:t>want to include a large group.</w:t>
      </w:r>
    </w:p>
    <w:p w14:paraId="325720AE" w14:textId="340A8AA6" w:rsidR="001E1878" w:rsidRPr="00553721" w:rsidRDefault="001E1878" w:rsidP="00553721">
      <w:pPr>
        <w:pStyle w:val="ListParagraph"/>
        <w:numPr>
          <w:ilvl w:val="3"/>
          <w:numId w:val="13"/>
        </w:numPr>
        <w:shd w:val="clear" w:color="auto" w:fill="FFFFFF"/>
        <w:ind w:left="1440"/>
        <w:textAlignment w:val="baseline"/>
        <w:rPr>
          <w:rFonts w:cstheme="minorHAnsi"/>
          <w:color w:val="000000"/>
        </w:rPr>
      </w:pPr>
      <w:r>
        <w:rPr>
          <w:rFonts w:cstheme="minorHAnsi"/>
          <w:color w:val="000000"/>
        </w:rPr>
        <w:t>Marketing plans to reach out</w:t>
      </w:r>
      <w:r w:rsidR="00EF1958">
        <w:rPr>
          <w:rFonts w:cstheme="minorHAnsi"/>
          <w:color w:val="000000"/>
        </w:rPr>
        <w:t xml:space="preserve"> to</w:t>
      </w:r>
      <w:r>
        <w:rPr>
          <w:rFonts w:cstheme="minorHAnsi"/>
          <w:color w:val="000000"/>
        </w:rPr>
        <w:t xml:space="preserve"> the campus community. Need to </w:t>
      </w:r>
      <w:r w:rsidR="005D3006">
        <w:rPr>
          <w:rFonts w:cstheme="minorHAnsi"/>
          <w:color w:val="000000"/>
        </w:rPr>
        <w:t>realize that “Buil</w:t>
      </w:r>
      <w:r w:rsidR="00EF1958">
        <w:rPr>
          <w:rFonts w:cstheme="minorHAnsi"/>
          <w:color w:val="000000"/>
        </w:rPr>
        <w:t>d</w:t>
      </w:r>
      <w:r w:rsidR="005D3006">
        <w:rPr>
          <w:rFonts w:cstheme="minorHAnsi"/>
          <w:color w:val="000000"/>
        </w:rPr>
        <w:t xml:space="preserve"> it and they will come” no longer applies these days.</w:t>
      </w:r>
    </w:p>
    <w:p w14:paraId="538D90A5" w14:textId="77777777" w:rsidR="00FB1612" w:rsidRDefault="00FB1612" w:rsidP="0019740A">
      <w:pPr>
        <w:pStyle w:val="ListParagraph"/>
        <w:shd w:val="clear" w:color="auto" w:fill="FFFFFF"/>
        <w:textAlignment w:val="baseline"/>
        <w:rPr>
          <w:rFonts w:cstheme="minorHAnsi"/>
          <w:color w:val="000000"/>
        </w:rPr>
      </w:pPr>
    </w:p>
    <w:p w14:paraId="78F2F72F" w14:textId="77777777" w:rsidR="00FB1612" w:rsidRPr="00FB1612" w:rsidRDefault="00FB1612" w:rsidP="00FB1612">
      <w:pPr>
        <w:shd w:val="clear" w:color="auto" w:fill="FFFFFF"/>
        <w:textAlignment w:val="baseline"/>
        <w:rPr>
          <w:rFonts w:cstheme="minorHAnsi"/>
          <w:b/>
          <w:color w:val="000000"/>
        </w:rPr>
      </w:pPr>
      <w:r w:rsidRPr="00FB1612">
        <w:rPr>
          <w:rFonts w:cstheme="minorHAnsi"/>
          <w:b/>
          <w:color w:val="000000"/>
        </w:rPr>
        <w:t>Action Items from this meeting:</w:t>
      </w:r>
    </w:p>
    <w:p w14:paraId="1C01BFD6" w14:textId="77777777" w:rsidR="00FB1612" w:rsidRDefault="00020545" w:rsidP="00FB1612">
      <w:pPr>
        <w:pStyle w:val="ListParagraph"/>
        <w:numPr>
          <w:ilvl w:val="0"/>
          <w:numId w:val="12"/>
        </w:numPr>
        <w:shd w:val="clear" w:color="auto" w:fill="FFFFFF"/>
        <w:textAlignment w:val="baseline"/>
        <w:rPr>
          <w:rFonts w:cstheme="minorHAnsi"/>
          <w:color w:val="000000"/>
        </w:rPr>
      </w:pPr>
      <w:r>
        <w:rPr>
          <w:rFonts w:cstheme="minorHAnsi"/>
          <w:color w:val="000000"/>
        </w:rPr>
        <w:t>Linda Hamlin will work with Summer Gilliam on providing a graphic, slider, and posting in D2L for the student mental health survey that the student Senators created.</w:t>
      </w:r>
    </w:p>
    <w:p w14:paraId="0A292EAA" w14:textId="14C877C5" w:rsidR="00FB1612" w:rsidRPr="00EF1958" w:rsidRDefault="00020545" w:rsidP="00EF1958">
      <w:pPr>
        <w:pStyle w:val="ListParagraph"/>
        <w:numPr>
          <w:ilvl w:val="0"/>
          <w:numId w:val="12"/>
        </w:numPr>
        <w:shd w:val="clear" w:color="auto" w:fill="FFFFFF"/>
        <w:textAlignment w:val="baseline"/>
        <w:rPr>
          <w:rFonts w:cstheme="minorHAnsi"/>
          <w:color w:val="000000"/>
        </w:rPr>
      </w:pPr>
      <w:r>
        <w:rPr>
          <w:rFonts w:cstheme="minorHAnsi"/>
          <w:color w:val="000000"/>
        </w:rPr>
        <w:t xml:space="preserve">The SAC </w:t>
      </w:r>
      <w:r w:rsidR="00EF1958">
        <w:rPr>
          <w:rFonts w:cstheme="minorHAnsi"/>
          <w:color w:val="000000"/>
        </w:rPr>
        <w:t>S</w:t>
      </w:r>
      <w:r w:rsidRPr="00EF1958">
        <w:rPr>
          <w:rFonts w:cstheme="minorHAnsi"/>
          <w:color w:val="000000"/>
        </w:rPr>
        <w:t xml:space="preserve">ubcommittee needs to start the process of contacting those departments that have direct contact with students to seek their input on topics for the student resource web page prototype.  </w:t>
      </w:r>
      <w:r w:rsidR="00FB1612" w:rsidRPr="00EF1958">
        <w:rPr>
          <w:rFonts w:cstheme="minorHAnsi"/>
          <w:color w:val="000000"/>
        </w:rPr>
        <w:br/>
      </w:r>
    </w:p>
    <w:p w14:paraId="68EFF2E4" w14:textId="1366527F" w:rsidR="00F76D7E" w:rsidRDefault="00B846D0" w:rsidP="00F76D7E">
      <w:pPr>
        <w:shd w:val="clear" w:color="auto" w:fill="FFFFFF"/>
        <w:textAlignment w:val="baseline"/>
        <w:rPr>
          <w:rFonts w:cstheme="minorHAnsi"/>
          <w:b/>
          <w:color w:val="000000"/>
        </w:rPr>
      </w:pPr>
      <w:r>
        <w:rPr>
          <w:rFonts w:cstheme="minorHAnsi"/>
          <w:b/>
          <w:color w:val="000000"/>
        </w:rPr>
        <w:t>Upcoming</w:t>
      </w:r>
      <w:r w:rsidR="003D4095" w:rsidRPr="003D4095">
        <w:rPr>
          <w:rFonts w:cstheme="minorHAnsi"/>
          <w:b/>
          <w:color w:val="000000"/>
        </w:rPr>
        <w:t xml:space="preserve"> meeting</w:t>
      </w:r>
      <w:r>
        <w:rPr>
          <w:rFonts w:cstheme="minorHAnsi"/>
          <w:b/>
          <w:color w:val="000000"/>
        </w:rPr>
        <w:t>:</w:t>
      </w:r>
    </w:p>
    <w:p w14:paraId="18250627" w14:textId="1125F2E4" w:rsidR="003D4095" w:rsidRDefault="00B846D0" w:rsidP="00F76D7E">
      <w:pPr>
        <w:shd w:val="clear" w:color="auto" w:fill="FFFFFF"/>
        <w:textAlignment w:val="baseline"/>
        <w:rPr>
          <w:rFonts w:cstheme="minorHAnsi"/>
          <w:color w:val="000000"/>
        </w:rPr>
      </w:pPr>
      <w:r>
        <w:rPr>
          <w:rFonts w:cstheme="minorHAnsi"/>
          <w:color w:val="000000"/>
        </w:rPr>
        <w:t xml:space="preserve">- </w:t>
      </w:r>
      <w:r w:rsidR="003D4095" w:rsidRPr="00B846D0">
        <w:rPr>
          <w:rFonts w:cstheme="minorHAnsi"/>
          <w:color w:val="000000"/>
        </w:rPr>
        <w:t>December 2</w:t>
      </w:r>
      <w:r w:rsidR="00ED13F3">
        <w:rPr>
          <w:rFonts w:cstheme="minorHAnsi"/>
          <w:color w:val="000000"/>
        </w:rPr>
        <w:t>, 2021</w:t>
      </w:r>
    </w:p>
    <w:p w14:paraId="5F69CACD" w14:textId="77777777" w:rsidR="00B846D0" w:rsidRDefault="00B846D0" w:rsidP="00F76D7E">
      <w:pPr>
        <w:shd w:val="clear" w:color="auto" w:fill="FFFFFF"/>
        <w:textAlignment w:val="baseline"/>
        <w:rPr>
          <w:rFonts w:cstheme="minorHAnsi"/>
          <w:color w:val="000000"/>
        </w:rPr>
      </w:pPr>
    </w:p>
    <w:p w14:paraId="789602FF" w14:textId="77777777" w:rsidR="00F76D7E" w:rsidRPr="007802C1" w:rsidRDefault="00F76D7E" w:rsidP="00F76D7E">
      <w:pPr>
        <w:shd w:val="clear" w:color="auto" w:fill="FFFFFF"/>
        <w:textAlignment w:val="baseline"/>
        <w:rPr>
          <w:rFonts w:cstheme="minorHAnsi"/>
          <w:color w:val="000000"/>
        </w:rPr>
      </w:pPr>
      <w:r w:rsidRPr="007802C1">
        <w:rPr>
          <w:rFonts w:cstheme="minorHAnsi"/>
          <w:color w:val="000000"/>
        </w:rPr>
        <w:t>Respectfully submitted,</w:t>
      </w:r>
    </w:p>
    <w:p w14:paraId="2DFDD963" w14:textId="77777777" w:rsidR="00F76D7E" w:rsidRPr="007802C1" w:rsidRDefault="0019740A" w:rsidP="00F76D7E">
      <w:pPr>
        <w:shd w:val="clear" w:color="auto" w:fill="FFFFFF"/>
        <w:textAlignment w:val="baseline"/>
        <w:rPr>
          <w:rFonts w:cstheme="minorHAnsi"/>
          <w:color w:val="000000"/>
        </w:rPr>
      </w:pPr>
      <w:r>
        <w:rPr>
          <w:rFonts w:cstheme="minorHAnsi"/>
          <w:color w:val="000000"/>
        </w:rPr>
        <w:t xml:space="preserve">Joann Silsby and Fran </w:t>
      </w:r>
      <w:r w:rsidR="006C17A2" w:rsidRPr="007802C1">
        <w:rPr>
          <w:bdr w:val="none" w:sz="0" w:space="0" w:color="auto" w:frame="1"/>
        </w:rPr>
        <w:t>Krempasky</w:t>
      </w:r>
    </w:p>
    <w:p w14:paraId="7E898267" w14:textId="77777777" w:rsidR="00D86C77" w:rsidRDefault="00D86C77"/>
    <w:sectPr w:rsidR="00D86C77" w:rsidSect="005B7B8A">
      <w:footerReference w:type="default" r:id="rId12"/>
      <w:pgSz w:w="12240" w:h="15840"/>
      <w:pgMar w:top="720" w:right="1080" w:bottom="720" w:left="99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94735" w14:textId="77777777" w:rsidR="00044618" w:rsidRDefault="00044618" w:rsidP="005B7B8A">
      <w:r>
        <w:separator/>
      </w:r>
    </w:p>
  </w:endnote>
  <w:endnote w:type="continuationSeparator" w:id="0">
    <w:p w14:paraId="3FE0B7A7" w14:textId="77777777" w:rsidR="00044618" w:rsidRDefault="00044618" w:rsidP="005B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95517"/>
      <w:docPartObj>
        <w:docPartGallery w:val="Page Numbers (Bottom of Page)"/>
        <w:docPartUnique/>
      </w:docPartObj>
    </w:sdtPr>
    <w:sdtEndPr>
      <w:rPr>
        <w:noProof/>
      </w:rPr>
    </w:sdtEndPr>
    <w:sdtContent>
      <w:p w14:paraId="4B018A91" w14:textId="74F6857F" w:rsidR="005B7B8A" w:rsidRDefault="005B7B8A">
        <w:pPr>
          <w:pStyle w:val="Footer"/>
          <w:jc w:val="right"/>
        </w:pPr>
        <w:r>
          <w:fldChar w:fldCharType="begin"/>
        </w:r>
        <w:r>
          <w:instrText xml:space="preserve"> PAGE   \* MERGEFORMAT </w:instrText>
        </w:r>
        <w:r>
          <w:fldChar w:fldCharType="separate"/>
        </w:r>
        <w:r w:rsidR="00EE3FA4">
          <w:rPr>
            <w:noProof/>
          </w:rPr>
          <w:t>2</w:t>
        </w:r>
        <w:r>
          <w:rPr>
            <w:noProof/>
          </w:rPr>
          <w:fldChar w:fldCharType="end"/>
        </w:r>
      </w:p>
    </w:sdtContent>
  </w:sdt>
  <w:p w14:paraId="152DCBDF" w14:textId="77777777" w:rsidR="005B7B8A" w:rsidRDefault="005B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C2059" w14:textId="77777777" w:rsidR="00044618" w:rsidRDefault="00044618" w:rsidP="005B7B8A">
      <w:r>
        <w:separator/>
      </w:r>
    </w:p>
  </w:footnote>
  <w:footnote w:type="continuationSeparator" w:id="0">
    <w:p w14:paraId="101452CE" w14:textId="77777777" w:rsidR="00044618" w:rsidRDefault="00044618" w:rsidP="005B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B9E"/>
    <w:multiLevelType w:val="hybridMultilevel"/>
    <w:tmpl w:val="DFE26AFE"/>
    <w:lvl w:ilvl="0" w:tplc="E0A4B20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376DCC"/>
    <w:multiLevelType w:val="hybridMultilevel"/>
    <w:tmpl w:val="82EABFF4"/>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92BC9A04">
      <w:start w:val="3"/>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93C39"/>
    <w:multiLevelType w:val="hybridMultilevel"/>
    <w:tmpl w:val="19E4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F4DBD"/>
    <w:multiLevelType w:val="hybridMultilevel"/>
    <w:tmpl w:val="454008F2"/>
    <w:lvl w:ilvl="0" w:tplc="733C4B8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C9742E"/>
    <w:multiLevelType w:val="hybridMultilevel"/>
    <w:tmpl w:val="EDDA7D06"/>
    <w:lvl w:ilvl="0" w:tplc="7FF6A8DE">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872DC"/>
    <w:multiLevelType w:val="hybridMultilevel"/>
    <w:tmpl w:val="88D27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1186A"/>
    <w:multiLevelType w:val="hybridMultilevel"/>
    <w:tmpl w:val="C71AC076"/>
    <w:lvl w:ilvl="0" w:tplc="EBD052D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11522"/>
    <w:multiLevelType w:val="hybridMultilevel"/>
    <w:tmpl w:val="C0A4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B0A2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9E47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292D68"/>
    <w:multiLevelType w:val="hybridMultilevel"/>
    <w:tmpl w:val="32E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E549B"/>
    <w:multiLevelType w:val="hybridMultilevel"/>
    <w:tmpl w:val="1EF28BB6"/>
    <w:lvl w:ilvl="0" w:tplc="71CAC56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274019"/>
    <w:multiLevelType w:val="hybridMultilevel"/>
    <w:tmpl w:val="6A3AB0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784D0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A830BD"/>
    <w:multiLevelType w:val="hybridMultilevel"/>
    <w:tmpl w:val="EF7E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94824"/>
    <w:multiLevelType w:val="hybridMultilevel"/>
    <w:tmpl w:val="9C80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2298D"/>
    <w:multiLevelType w:val="hybridMultilevel"/>
    <w:tmpl w:val="2C9A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73E30"/>
    <w:multiLevelType w:val="hybridMultilevel"/>
    <w:tmpl w:val="DA4EA6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B302B2"/>
    <w:multiLevelType w:val="hybridMultilevel"/>
    <w:tmpl w:val="36802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678A2"/>
    <w:multiLevelType w:val="hybridMultilevel"/>
    <w:tmpl w:val="79CE3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075E8"/>
    <w:multiLevelType w:val="hybridMultilevel"/>
    <w:tmpl w:val="0866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
  </w:num>
  <w:num w:numId="4">
    <w:abstractNumId w:val="5"/>
  </w:num>
  <w:num w:numId="5">
    <w:abstractNumId w:val="6"/>
  </w:num>
  <w:num w:numId="6">
    <w:abstractNumId w:val="10"/>
  </w:num>
  <w:num w:numId="7">
    <w:abstractNumId w:val="18"/>
  </w:num>
  <w:num w:numId="8">
    <w:abstractNumId w:val="7"/>
  </w:num>
  <w:num w:numId="9">
    <w:abstractNumId w:val="3"/>
  </w:num>
  <w:num w:numId="10">
    <w:abstractNumId w:val="11"/>
  </w:num>
  <w:num w:numId="11">
    <w:abstractNumId w:val="19"/>
  </w:num>
  <w:num w:numId="12">
    <w:abstractNumId w:val="13"/>
  </w:num>
  <w:num w:numId="13">
    <w:abstractNumId w:val="12"/>
  </w:num>
  <w:num w:numId="14">
    <w:abstractNumId w:val="14"/>
  </w:num>
  <w:num w:numId="15">
    <w:abstractNumId w:val="0"/>
  </w:num>
  <w:num w:numId="16">
    <w:abstractNumId w:val="9"/>
  </w:num>
  <w:num w:numId="17">
    <w:abstractNumId w:val="8"/>
  </w:num>
  <w:num w:numId="18">
    <w:abstractNumId w:val="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M1O52TQptlMqeLdZ7WAFSXxLSkRMALui+FhrzEx0g7GuQhQxkJtS/9UNsw7WyVvsFWhGP8zI30VkzP0ABBiKMA==" w:salt="9QnAdzalKVsolVAPlPI+D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7E"/>
    <w:rsid w:val="00020545"/>
    <w:rsid w:val="00044618"/>
    <w:rsid w:val="0006202E"/>
    <w:rsid w:val="00084E38"/>
    <w:rsid w:val="000A4A44"/>
    <w:rsid w:val="001463F4"/>
    <w:rsid w:val="001649DE"/>
    <w:rsid w:val="00173D1E"/>
    <w:rsid w:val="0019740A"/>
    <w:rsid w:val="001A4D50"/>
    <w:rsid w:val="001B0409"/>
    <w:rsid w:val="001B5004"/>
    <w:rsid w:val="001C2A24"/>
    <w:rsid w:val="001D6A9C"/>
    <w:rsid w:val="001E1878"/>
    <w:rsid w:val="001F42EC"/>
    <w:rsid w:val="00213724"/>
    <w:rsid w:val="00263FAD"/>
    <w:rsid w:val="002D1030"/>
    <w:rsid w:val="002F35B1"/>
    <w:rsid w:val="003159C2"/>
    <w:rsid w:val="0032690B"/>
    <w:rsid w:val="00332C9B"/>
    <w:rsid w:val="00343F1A"/>
    <w:rsid w:val="00352B63"/>
    <w:rsid w:val="00385D52"/>
    <w:rsid w:val="003C7394"/>
    <w:rsid w:val="003D1A3D"/>
    <w:rsid w:val="003D4095"/>
    <w:rsid w:val="003F56EE"/>
    <w:rsid w:val="00452381"/>
    <w:rsid w:val="004A2D0B"/>
    <w:rsid w:val="00513B45"/>
    <w:rsid w:val="00524BEA"/>
    <w:rsid w:val="00537ED2"/>
    <w:rsid w:val="00553721"/>
    <w:rsid w:val="005B2CE6"/>
    <w:rsid w:val="005B7B8A"/>
    <w:rsid w:val="005D3006"/>
    <w:rsid w:val="005D47C2"/>
    <w:rsid w:val="00666A46"/>
    <w:rsid w:val="00671C2E"/>
    <w:rsid w:val="0068353F"/>
    <w:rsid w:val="00684141"/>
    <w:rsid w:val="006A7BAD"/>
    <w:rsid w:val="006C17A2"/>
    <w:rsid w:val="006E6D16"/>
    <w:rsid w:val="0070551F"/>
    <w:rsid w:val="00753ED6"/>
    <w:rsid w:val="00761709"/>
    <w:rsid w:val="007774AA"/>
    <w:rsid w:val="007A1196"/>
    <w:rsid w:val="007D59AC"/>
    <w:rsid w:val="007E5BAB"/>
    <w:rsid w:val="007F0E2B"/>
    <w:rsid w:val="00806E39"/>
    <w:rsid w:val="008173DC"/>
    <w:rsid w:val="00861AB9"/>
    <w:rsid w:val="008B602C"/>
    <w:rsid w:val="008B7104"/>
    <w:rsid w:val="008C5ADB"/>
    <w:rsid w:val="008D4F7E"/>
    <w:rsid w:val="008F4AE3"/>
    <w:rsid w:val="008F7CEE"/>
    <w:rsid w:val="00902BB0"/>
    <w:rsid w:val="0091745D"/>
    <w:rsid w:val="00952DE1"/>
    <w:rsid w:val="00953DFA"/>
    <w:rsid w:val="0097354D"/>
    <w:rsid w:val="00977977"/>
    <w:rsid w:val="009B3E06"/>
    <w:rsid w:val="009C19D4"/>
    <w:rsid w:val="009D454C"/>
    <w:rsid w:val="009E60A7"/>
    <w:rsid w:val="009F00B3"/>
    <w:rsid w:val="00A80CC1"/>
    <w:rsid w:val="00AC3F9F"/>
    <w:rsid w:val="00B846D0"/>
    <w:rsid w:val="00BE62CA"/>
    <w:rsid w:val="00C03531"/>
    <w:rsid w:val="00C53F39"/>
    <w:rsid w:val="00C82CD8"/>
    <w:rsid w:val="00CD6180"/>
    <w:rsid w:val="00D3029D"/>
    <w:rsid w:val="00D4273B"/>
    <w:rsid w:val="00D53BF3"/>
    <w:rsid w:val="00D573CD"/>
    <w:rsid w:val="00D73BAC"/>
    <w:rsid w:val="00D86C77"/>
    <w:rsid w:val="00D9382D"/>
    <w:rsid w:val="00DA4A80"/>
    <w:rsid w:val="00DE23FF"/>
    <w:rsid w:val="00E31C0A"/>
    <w:rsid w:val="00E34A2E"/>
    <w:rsid w:val="00E36CDA"/>
    <w:rsid w:val="00E5384E"/>
    <w:rsid w:val="00E66C6D"/>
    <w:rsid w:val="00E72834"/>
    <w:rsid w:val="00EB33EA"/>
    <w:rsid w:val="00EB77EC"/>
    <w:rsid w:val="00ED13F3"/>
    <w:rsid w:val="00EE083C"/>
    <w:rsid w:val="00EE3FA4"/>
    <w:rsid w:val="00EF1958"/>
    <w:rsid w:val="00EF77A0"/>
    <w:rsid w:val="00F03DE2"/>
    <w:rsid w:val="00F12C73"/>
    <w:rsid w:val="00F2381B"/>
    <w:rsid w:val="00F707EE"/>
    <w:rsid w:val="00F719CE"/>
    <w:rsid w:val="00F76D7E"/>
    <w:rsid w:val="00F845A0"/>
    <w:rsid w:val="00FB1612"/>
    <w:rsid w:val="00FB2124"/>
    <w:rsid w:val="00FE223B"/>
    <w:rsid w:val="00FE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530A1"/>
  <w15:chartTrackingRefBased/>
  <w15:docId w15:val="{BFC910BE-6FA0-4FE3-A6B2-2FEE2B2F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7E"/>
    <w:pPr>
      <w:spacing w:after="0" w:line="240" w:lineRule="auto"/>
    </w:pPr>
    <w:rPr>
      <w:sz w:val="24"/>
      <w:szCs w:val="24"/>
    </w:rPr>
  </w:style>
  <w:style w:type="paragraph" w:styleId="Heading1">
    <w:name w:val="heading 1"/>
    <w:basedOn w:val="Normal"/>
    <w:next w:val="Normal"/>
    <w:link w:val="Heading1Char"/>
    <w:uiPriority w:val="9"/>
    <w:qFormat/>
    <w:rsid w:val="00F76D7E"/>
    <w:pPr>
      <w:keepNext/>
      <w:keepLines/>
      <w:spacing w:before="24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76D7E"/>
    <w:pPr>
      <w:keepNext/>
      <w:keepLines/>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F76D7E"/>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7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F76D7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76D7E"/>
    <w:rPr>
      <w:rFonts w:eastAsiaTheme="majorEastAsia" w:cstheme="majorBidi"/>
      <w:b/>
      <w:sz w:val="26"/>
      <w:szCs w:val="24"/>
    </w:rPr>
  </w:style>
  <w:style w:type="paragraph" w:styleId="ListParagraph">
    <w:name w:val="List Paragraph"/>
    <w:basedOn w:val="Normal"/>
    <w:uiPriority w:val="34"/>
    <w:qFormat/>
    <w:rsid w:val="00F76D7E"/>
    <w:pPr>
      <w:ind w:left="720"/>
      <w:contextualSpacing/>
    </w:pPr>
  </w:style>
  <w:style w:type="character" w:styleId="Hyperlink">
    <w:name w:val="Hyperlink"/>
    <w:basedOn w:val="DefaultParagraphFont"/>
    <w:uiPriority w:val="99"/>
    <w:unhideWhenUsed/>
    <w:rsid w:val="00F76D7E"/>
    <w:rPr>
      <w:color w:val="0563C1" w:themeColor="hyperlink"/>
      <w:u w:val="single"/>
    </w:rPr>
  </w:style>
  <w:style w:type="paragraph" w:styleId="Title">
    <w:name w:val="Title"/>
    <w:basedOn w:val="Normal"/>
    <w:next w:val="Normal"/>
    <w:link w:val="TitleChar"/>
    <w:uiPriority w:val="10"/>
    <w:qFormat/>
    <w:rsid w:val="00F76D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D7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E223B"/>
    <w:rPr>
      <w:color w:val="954F72" w:themeColor="followedHyperlink"/>
      <w:u w:val="single"/>
    </w:rPr>
  </w:style>
  <w:style w:type="character" w:customStyle="1" w:styleId="UnresolvedMention">
    <w:name w:val="Unresolved Mention"/>
    <w:basedOn w:val="DefaultParagraphFont"/>
    <w:uiPriority w:val="99"/>
    <w:semiHidden/>
    <w:unhideWhenUsed/>
    <w:rsid w:val="00084E38"/>
    <w:rPr>
      <w:color w:val="605E5C"/>
      <w:shd w:val="clear" w:color="auto" w:fill="E1DFDD"/>
    </w:rPr>
  </w:style>
  <w:style w:type="paragraph" w:customStyle="1" w:styleId="xxmsonormal">
    <w:name w:val="x_xmsonormal"/>
    <w:basedOn w:val="Normal"/>
    <w:rsid w:val="00537E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B7B8A"/>
    <w:pPr>
      <w:tabs>
        <w:tab w:val="center" w:pos="4680"/>
        <w:tab w:val="right" w:pos="9360"/>
      </w:tabs>
    </w:pPr>
  </w:style>
  <w:style w:type="character" w:customStyle="1" w:styleId="HeaderChar">
    <w:name w:val="Header Char"/>
    <w:basedOn w:val="DefaultParagraphFont"/>
    <w:link w:val="Header"/>
    <w:uiPriority w:val="99"/>
    <w:rsid w:val="005B7B8A"/>
    <w:rPr>
      <w:sz w:val="24"/>
      <w:szCs w:val="24"/>
    </w:rPr>
  </w:style>
  <w:style w:type="paragraph" w:styleId="Footer">
    <w:name w:val="footer"/>
    <w:basedOn w:val="Normal"/>
    <w:link w:val="FooterChar"/>
    <w:uiPriority w:val="99"/>
    <w:unhideWhenUsed/>
    <w:rsid w:val="005B7B8A"/>
    <w:pPr>
      <w:tabs>
        <w:tab w:val="center" w:pos="4680"/>
        <w:tab w:val="right" w:pos="9360"/>
      </w:tabs>
    </w:pPr>
  </w:style>
  <w:style w:type="character" w:customStyle="1" w:styleId="FooterChar">
    <w:name w:val="Footer Char"/>
    <w:basedOn w:val="DefaultParagraphFont"/>
    <w:link w:val="Footer"/>
    <w:uiPriority w:val="99"/>
    <w:rsid w:val="005B7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gether.maricopa.edu/community-supp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FRnQRcd2LVv1zvur6" TargetMode="External"/><Relationship Id="rId5" Type="http://schemas.openxmlformats.org/officeDocument/2006/relationships/footnotes" Target="footnotes.xml"/><Relationship Id="rId10" Type="http://schemas.openxmlformats.org/officeDocument/2006/relationships/hyperlink" Target="https://www.lcc.edu/diversity/meditation-room.html" TargetMode="External"/><Relationship Id="rId4" Type="http://schemas.openxmlformats.org/officeDocument/2006/relationships/webSettings" Target="webSettings.xml"/><Relationship Id="rId9" Type="http://schemas.openxmlformats.org/officeDocument/2006/relationships/hyperlink" Target="https://www.grcc.edu/students/student-life-conduct/get-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6786</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dc:description/>
  <cp:lastModifiedBy>Penny Tucker</cp:lastModifiedBy>
  <cp:revision>4</cp:revision>
  <dcterms:created xsi:type="dcterms:W3CDTF">2021-11-12T23:15:00Z</dcterms:created>
  <dcterms:modified xsi:type="dcterms:W3CDTF">2022-01-13T20:47:00Z</dcterms:modified>
</cp:coreProperties>
</file>